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EE" w:rsidRDefault="00C830CA">
      <w:r>
        <w:rPr>
          <w:noProof/>
          <w:lang w:bidi="ar-SA"/>
        </w:rPr>
        <w:drawing>
          <wp:anchor distT="0" distB="0" distL="114300" distR="114300" simplePos="0" relativeHeight="251658240" behindDoc="1" locked="0" layoutInCell="1" allowOverlap="1">
            <wp:simplePos x="0" y="0"/>
            <wp:positionH relativeFrom="column">
              <wp:posOffset>-770618</wp:posOffset>
            </wp:positionH>
            <wp:positionV relativeFrom="paragraph">
              <wp:posOffset>-221978</wp:posOffset>
            </wp:positionV>
            <wp:extent cx="1162595" cy="1077308"/>
            <wp:effectExtent l="0" t="0" r="0" b="8890"/>
            <wp:wrapNone/>
            <wp:docPr id="1" name="Picture 1" descr="F:\Everyone\Logo\gpsdlogo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veryone\Logo\gpsdlogoclean.JPG"/>
                    <pic:cNvPicPr>
                      <a:picLocks noChangeAspect="1" noChangeArrowheads="1"/>
                    </pic:cNvPicPr>
                  </pic:nvPicPr>
                  <pic:blipFill>
                    <a:blip r:embed="rId7" cstate="print"/>
                    <a:srcRect/>
                    <a:stretch>
                      <a:fillRect/>
                    </a:stretch>
                  </pic:blipFill>
                  <pic:spPr bwMode="auto">
                    <a:xfrm>
                      <a:off x="0" y="0"/>
                      <a:ext cx="1162595" cy="10773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E46DF" w:rsidRPr="00C830CA" w:rsidRDefault="007E46DF" w:rsidP="00C830CA">
      <w:pPr>
        <w:jc w:val="center"/>
        <w:rPr>
          <w:rFonts w:ascii="Bookman Old Style" w:hAnsi="Bookman Old Style"/>
          <w:color w:val="00B050"/>
          <w:sz w:val="40"/>
          <w:szCs w:val="28"/>
        </w:rPr>
      </w:pPr>
      <w:r w:rsidRPr="00C830CA">
        <w:rPr>
          <w:rFonts w:ascii="Bookman Old Style" w:hAnsi="Bookman Old Style"/>
          <w:color w:val="00B050"/>
          <w:sz w:val="40"/>
          <w:szCs w:val="28"/>
        </w:rPr>
        <w:t>GREATER PEORIA SANITARY DISTRICT</w:t>
      </w:r>
    </w:p>
    <w:p w:rsidR="00C830CA" w:rsidRDefault="00C830CA" w:rsidP="00C830CA">
      <w:pPr>
        <w:rPr>
          <w:rFonts w:ascii="Bookman Old Style" w:hAnsi="Bookman Old Style"/>
          <w:color w:val="00B050"/>
          <w:sz w:val="28"/>
          <w:szCs w:val="28"/>
        </w:rPr>
      </w:pPr>
    </w:p>
    <w:p w:rsidR="00261F5B" w:rsidRDefault="00261F5B" w:rsidP="00C830CA">
      <w:pPr>
        <w:rPr>
          <w:rFonts w:ascii="Bookman Old Style" w:hAnsi="Bookman Old Style"/>
          <w:color w:val="00B050"/>
          <w:sz w:val="28"/>
          <w:szCs w:val="28"/>
        </w:rPr>
      </w:pPr>
    </w:p>
    <w:p w:rsidR="005B0781" w:rsidRPr="005B0781" w:rsidRDefault="005B0781" w:rsidP="005B0781">
      <w:pPr>
        <w:jc w:val="right"/>
        <w:rPr>
          <w:rFonts w:ascii="Times New Roman" w:hAnsi="Times New Roman"/>
        </w:rPr>
      </w:pPr>
      <w:r w:rsidRPr="005B0781">
        <w:rPr>
          <w:rFonts w:ascii="Times New Roman" w:hAnsi="Times New Roman"/>
        </w:rPr>
        <w:fldChar w:fldCharType="begin"/>
      </w:r>
      <w:r w:rsidRPr="005B0781">
        <w:rPr>
          <w:rFonts w:ascii="Times New Roman" w:hAnsi="Times New Roman"/>
        </w:rPr>
        <w:instrText xml:space="preserve"> DATE \@ "MMMM d, yyyy" </w:instrText>
      </w:r>
      <w:r w:rsidRPr="005B0781">
        <w:rPr>
          <w:rFonts w:ascii="Times New Roman" w:hAnsi="Times New Roman"/>
        </w:rPr>
        <w:fldChar w:fldCharType="separate"/>
      </w:r>
      <w:r w:rsidR="000F2E34">
        <w:rPr>
          <w:rFonts w:ascii="Times New Roman" w:hAnsi="Times New Roman"/>
          <w:noProof/>
        </w:rPr>
        <w:t>March 15, 2021</w:t>
      </w:r>
      <w:r w:rsidRPr="005B0781">
        <w:rPr>
          <w:rFonts w:ascii="Times New Roman" w:hAnsi="Times New Roman"/>
        </w:rPr>
        <w:fldChar w:fldCharType="end"/>
      </w:r>
    </w:p>
    <w:p w:rsidR="005B0781" w:rsidRDefault="005B0781" w:rsidP="005B0781">
      <w:pPr>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92700" w:rsidTr="00F92700">
        <w:tc>
          <w:tcPr>
            <w:tcW w:w="4675" w:type="dxa"/>
          </w:tcPr>
          <w:p w:rsidR="00F92700" w:rsidRPr="00D32163" w:rsidRDefault="00F92700" w:rsidP="005B0781">
            <w:pPr>
              <w:jc w:val="both"/>
              <w:rPr>
                <w:rFonts w:ascii="Times New Roman" w:hAnsi="Times New Roman"/>
              </w:rPr>
            </w:pPr>
            <w:r w:rsidRPr="00D32163">
              <w:rPr>
                <w:rFonts w:ascii="Times New Roman" w:hAnsi="Times New Roman"/>
              </w:rPr>
              <w:t>The Honorable Richard Durbin</w:t>
            </w:r>
          </w:p>
          <w:p w:rsidR="00F92700" w:rsidRPr="00F92700" w:rsidRDefault="00F92700" w:rsidP="00F92700">
            <w:pPr>
              <w:shd w:val="clear" w:color="auto" w:fill="FFFFFF"/>
              <w:rPr>
                <w:rFonts w:ascii="Times New Roman" w:eastAsia="Times New Roman" w:hAnsi="Times New Roman"/>
                <w:lang w:bidi="ar-SA"/>
              </w:rPr>
            </w:pPr>
            <w:r w:rsidRPr="00F92700">
              <w:rPr>
                <w:rFonts w:ascii="Times New Roman" w:eastAsia="Times New Roman" w:hAnsi="Times New Roman"/>
                <w:lang w:bidi="ar-SA"/>
              </w:rPr>
              <w:t>230 S. Dearborn Street</w:t>
            </w:r>
          </w:p>
          <w:p w:rsidR="00F92700" w:rsidRPr="00F92700" w:rsidRDefault="00F92700" w:rsidP="00F92700">
            <w:pPr>
              <w:shd w:val="clear" w:color="auto" w:fill="FFFFFF"/>
              <w:rPr>
                <w:rFonts w:ascii="Times New Roman" w:eastAsia="Times New Roman" w:hAnsi="Times New Roman"/>
                <w:lang w:bidi="ar-SA"/>
              </w:rPr>
            </w:pPr>
            <w:r w:rsidRPr="00F92700">
              <w:rPr>
                <w:rFonts w:ascii="Times New Roman" w:eastAsia="Times New Roman" w:hAnsi="Times New Roman"/>
                <w:lang w:bidi="ar-SA"/>
              </w:rPr>
              <w:t>Suite 3892</w:t>
            </w:r>
          </w:p>
          <w:p w:rsidR="00F92700" w:rsidRPr="00F92700" w:rsidRDefault="00F92700" w:rsidP="00F92700">
            <w:pPr>
              <w:shd w:val="clear" w:color="auto" w:fill="FFFFFF"/>
              <w:rPr>
                <w:rFonts w:ascii="Times New Roman" w:eastAsia="Times New Roman" w:hAnsi="Times New Roman"/>
                <w:lang w:bidi="ar-SA"/>
              </w:rPr>
            </w:pPr>
            <w:r w:rsidRPr="00F92700">
              <w:rPr>
                <w:rFonts w:ascii="Times New Roman" w:eastAsia="Times New Roman" w:hAnsi="Times New Roman"/>
                <w:lang w:bidi="ar-SA"/>
              </w:rPr>
              <w:t>Chicago, IL 60604</w:t>
            </w:r>
          </w:p>
          <w:p w:rsidR="00F92700" w:rsidRPr="00D32163" w:rsidRDefault="00F92700" w:rsidP="005B0781">
            <w:pPr>
              <w:jc w:val="both"/>
              <w:rPr>
                <w:rFonts w:ascii="Times New Roman" w:hAnsi="Times New Roman"/>
              </w:rPr>
            </w:pPr>
          </w:p>
        </w:tc>
        <w:tc>
          <w:tcPr>
            <w:tcW w:w="4675" w:type="dxa"/>
          </w:tcPr>
          <w:p w:rsidR="00F92700" w:rsidRPr="00D32163" w:rsidRDefault="00F92700" w:rsidP="00F92700">
            <w:pPr>
              <w:rPr>
                <w:rFonts w:ascii="Times New Roman" w:hAnsi="Times New Roman"/>
              </w:rPr>
            </w:pPr>
            <w:r w:rsidRPr="00D32163">
              <w:rPr>
                <w:rFonts w:ascii="Times New Roman" w:hAnsi="Times New Roman"/>
              </w:rPr>
              <w:t>The Honorable Tammy Duckworth</w:t>
            </w:r>
          </w:p>
          <w:p w:rsidR="00F92700" w:rsidRPr="00D32163" w:rsidRDefault="00F92700" w:rsidP="00D32163">
            <w:pPr>
              <w:rPr>
                <w:rFonts w:ascii="Times New Roman" w:hAnsi="Times New Roman"/>
              </w:rPr>
            </w:pPr>
            <w:r w:rsidRPr="00D32163">
              <w:rPr>
                <w:rFonts w:ascii="Times New Roman" w:hAnsi="Times New Roman"/>
                <w:shd w:val="clear" w:color="auto" w:fill="FFFFFF"/>
              </w:rPr>
              <w:t xml:space="preserve">230 </w:t>
            </w:r>
            <w:r w:rsidR="00D32163">
              <w:rPr>
                <w:rFonts w:ascii="Times New Roman" w:hAnsi="Times New Roman"/>
                <w:shd w:val="clear" w:color="auto" w:fill="FFFFFF"/>
              </w:rPr>
              <w:t>S.</w:t>
            </w:r>
            <w:r w:rsidRPr="00D32163">
              <w:rPr>
                <w:rFonts w:ascii="Times New Roman" w:hAnsi="Times New Roman"/>
                <w:shd w:val="clear" w:color="auto" w:fill="FFFFFF"/>
              </w:rPr>
              <w:t xml:space="preserve"> Dearborn Street</w:t>
            </w:r>
            <w:r w:rsidRPr="00D32163">
              <w:rPr>
                <w:rFonts w:ascii="Times New Roman" w:hAnsi="Times New Roman"/>
              </w:rPr>
              <w:br/>
            </w:r>
            <w:r w:rsidRPr="00D32163">
              <w:rPr>
                <w:rFonts w:ascii="Times New Roman" w:hAnsi="Times New Roman"/>
                <w:shd w:val="clear" w:color="auto" w:fill="FFFFFF"/>
              </w:rPr>
              <w:t>Suite 3900</w:t>
            </w:r>
            <w:r w:rsidRPr="00D32163">
              <w:rPr>
                <w:rFonts w:ascii="Times New Roman" w:hAnsi="Times New Roman"/>
              </w:rPr>
              <w:br/>
            </w:r>
            <w:r w:rsidRPr="00D32163">
              <w:rPr>
                <w:rFonts w:ascii="Times New Roman" w:hAnsi="Times New Roman"/>
                <w:shd w:val="clear" w:color="auto" w:fill="FFFFFF"/>
              </w:rPr>
              <w:t>Chicago, IL 60604</w:t>
            </w:r>
          </w:p>
        </w:tc>
      </w:tr>
      <w:tr w:rsidR="00F92700" w:rsidTr="00F92700">
        <w:tc>
          <w:tcPr>
            <w:tcW w:w="4675" w:type="dxa"/>
          </w:tcPr>
          <w:p w:rsidR="00F92700" w:rsidRPr="00D32163" w:rsidRDefault="00F92700" w:rsidP="005B0781">
            <w:pPr>
              <w:jc w:val="both"/>
              <w:rPr>
                <w:rFonts w:ascii="Times New Roman" w:hAnsi="Times New Roman"/>
              </w:rPr>
            </w:pPr>
            <w:r w:rsidRPr="00D32163">
              <w:rPr>
                <w:rFonts w:ascii="Times New Roman" w:hAnsi="Times New Roman"/>
              </w:rPr>
              <w:t xml:space="preserve">The Honorable </w:t>
            </w:r>
            <w:r w:rsidRPr="00D32163">
              <w:rPr>
                <w:rFonts w:ascii="Times New Roman" w:hAnsi="Times New Roman"/>
              </w:rPr>
              <w:t>Cheri</w:t>
            </w:r>
            <w:r w:rsidRPr="00D32163">
              <w:rPr>
                <w:rFonts w:ascii="Times New Roman" w:hAnsi="Times New Roman"/>
              </w:rPr>
              <w:t xml:space="preserve"> Bustos</w:t>
            </w:r>
          </w:p>
          <w:p w:rsidR="00D32163" w:rsidRPr="00D32163" w:rsidRDefault="00D32163" w:rsidP="00D32163">
            <w:pPr>
              <w:shd w:val="clear" w:color="auto" w:fill="FFFFFF"/>
              <w:rPr>
                <w:rFonts w:ascii="Times New Roman" w:eastAsia="Times New Roman" w:hAnsi="Times New Roman"/>
                <w:lang w:bidi="ar-SA"/>
              </w:rPr>
            </w:pPr>
            <w:r w:rsidRPr="00D32163">
              <w:rPr>
                <w:rFonts w:ascii="Times New Roman" w:eastAsia="Times New Roman" w:hAnsi="Times New Roman"/>
                <w:lang w:bidi="ar-SA"/>
              </w:rPr>
              <w:t>820 SW Adams St.</w:t>
            </w:r>
          </w:p>
          <w:p w:rsidR="00D32163" w:rsidRPr="00D32163" w:rsidRDefault="00D32163" w:rsidP="00D32163">
            <w:pPr>
              <w:shd w:val="clear" w:color="auto" w:fill="FFFFFF"/>
              <w:rPr>
                <w:rFonts w:ascii="Times New Roman" w:eastAsia="Times New Roman" w:hAnsi="Times New Roman"/>
                <w:lang w:bidi="ar-SA"/>
              </w:rPr>
            </w:pPr>
            <w:r w:rsidRPr="00D32163">
              <w:rPr>
                <w:rFonts w:ascii="Times New Roman" w:eastAsia="Times New Roman" w:hAnsi="Times New Roman"/>
                <w:lang w:bidi="ar-SA"/>
              </w:rPr>
              <w:t>Peoria, IL 61602</w:t>
            </w:r>
          </w:p>
          <w:p w:rsidR="00F92700" w:rsidRPr="00D32163" w:rsidRDefault="00F92700" w:rsidP="005B0781">
            <w:pPr>
              <w:jc w:val="both"/>
              <w:rPr>
                <w:rFonts w:ascii="Times New Roman" w:hAnsi="Times New Roman"/>
              </w:rPr>
            </w:pPr>
          </w:p>
        </w:tc>
        <w:tc>
          <w:tcPr>
            <w:tcW w:w="4675" w:type="dxa"/>
          </w:tcPr>
          <w:p w:rsidR="00F92700" w:rsidRPr="00D32163" w:rsidRDefault="00F92700" w:rsidP="005B0781">
            <w:pPr>
              <w:jc w:val="both"/>
              <w:rPr>
                <w:rFonts w:ascii="Times New Roman" w:hAnsi="Times New Roman"/>
              </w:rPr>
            </w:pPr>
            <w:r w:rsidRPr="00D32163">
              <w:rPr>
                <w:rFonts w:ascii="Times New Roman" w:hAnsi="Times New Roman"/>
              </w:rPr>
              <w:t>The Honorable Darin LaHood</w:t>
            </w:r>
          </w:p>
          <w:p w:rsidR="00F92700" w:rsidRPr="00D32163" w:rsidRDefault="00F92700" w:rsidP="005B0781">
            <w:pPr>
              <w:jc w:val="both"/>
              <w:rPr>
                <w:rFonts w:ascii="Times New Roman" w:hAnsi="Times New Roman"/>
              </w:rPr>
            </w:pPr>
            <w:r w:rsidRPr="00D32163">
              <w:rPr>
                <w:rFonts w:ascii="Times New Roman" w:hAnsi="Times New Roman"/>
              </w:rPr>
              <w:t>100 NE Monroe Street</w:t>
            </w:r>
          </w:p>
          <w:p w:rsidR="00F92700" w:rsidRPr="00D32163" w:rsidRDefault="00F92700" w:rsidP="005B0781">
            <w:pPr>
              <w:jc w:val="both"/>
              <w:rPr>
                <w:rFonts w:ascii="Times New Roman" w:hAnsi="Times New Roman"/>
              </w:rPr>
            </w:pPr>
            <w:r w:rsidRPr="00D32163">
              <w:rPr>
                <w:rFonts w:ascii="Times New Roman" w:hAnsi="Times New Roman"/>
              </w:rPr>
              <w:t>Room 100</w:t>
            </w:r>
          </w:p>
          <w:p w:rsidR="00F92700" w:rsidRPr="00D32163" w:rsidRDefault="00F92700" w:rsidP="00F92700">
            <w:pPr>
              <w:jc w:val="both"/>
              <w:rPr>
                <w:rFonts w:ascii="Times New Roman" w:hAnsi="Times New Roman"/>
              </w:rPr>
            </w:pPr>
            <w:r w:rsidRPr="00D32163">
              <w:rPr>
                <w:rFonts w:ascii="Times New Roman" w:hAnsi="Times New Roman"/>
              </w:rPr>
              <w:t>Peoria, IL 61602</w:t>
            </w:r>
          </w:p>
        </w:tc>
      </w:tr>
    </w:tbl>
    <w:p w:rsidR="002F593D" w:rsidRPr="006B2BAF" w:rsidRDefault="002F593D" w:rsidP="002F593D">
      <w:pPr>
        <w:rPr>
          <w:rFonts w:ascii="Times New Roman" w:hAnsi="Times New Roman"/>
        </w:rPr>
      </w:pPr>
    </w:p>
    <w:p w:rsidR="002F593D" w:rsidRPr="006B2BAF" w:rsidRDefault="002F593D" w:rsidP="002F593D">
      <w:pPr>
        <w:rPr>
          <w:rFonts w:ascii="Times New Roman" w:hAnsi="Times New Roman"/>
        </w:rPr>
      </w:pPr>
      <w:r w:rsidRPr="006B2BAF">
        <w:rPr>
          <w:rFonts w:ascii="Times New Roman" w:hAnsi="Times New Roman"/>
        </w:rPr>
        <w:tab/>
        <w:t xml:space="preserve">Re: </w:t>
      </w:r>
      <w:r w:rsidRPr="006B2BAF">
        <w:rPr>
          <w:rFonts w:ascii="Times New Roman" w:hAnsi="Times New Roman"/>
        </w:rPr>
        <w:tab/>
        <w:t xml:space="preserve">Infrastructure </w:t>
      </w:r>
      <w:r w:rsidR="00D32163">
        <w:rPr>
          <w:rFonts w:ascii="Times New Roman" w:hAnsi="Times New Roman"/>
        </w:rPr>
        <w:t>Legislation Consideration</w:t>
      </w:r>
    </w:p>
    <w:p w:rsidR="002F593D" w:rsidRPr="006B2BAF" w:rsidRDefault="002F593D" w:rsidP="002F593D">
      <w:pPr>
        <w:rPr>
          <w:rFonts w:ascii="Times New Roman" w:hAnsi="Times New Roman"/>
        </w:rPr>
      </w:pPr>
    </w:p>
    <w:p w:rsidR="002F593D" w:rsidRPr="006B2BAF" w:rsidRDefault="002F593D" w:rsidP="002F593D">
      <w:pPr>
        <w:rPr>
          <w:rFonts w:ascii="Times New Roman" w:hAnsi="Times New Roman"/>
        </w:rPr>
      </w:pPr>
      <w:r w:rsidRPr="006B2BAF">
        <w:rPr>
          <w:rFonts w:ascii="Times New Roman" w:hAnsi="Times New Roman"/>
        </w:rPr>
        <w:t xml:space="preserve">Dear Senator </w:t>
      </w:r>
      <w:r w:rsidRPr="006B2BAF">
        <w:rPr>
          <w:rFonts w:ascii="Times New Roman" w:hAnsi="Times New Roman"/>
        </w:rPr>
        <w:t>Durbin</w:t>
      </w:r>
      <w:r w:rsidRPr="006B2BAF">
        <w:rPr>
          <w:rFonts w:ascii="Times New Roman" w:hAnsi="Times New Roman"/>
        </w:rPr>
        <w:t xml:space="preserve">, Senator </w:t>
      </w:r>
      <w:r w:rsidRPr="006B2BAF">
        <w:rPr>
          <w:rFonts w:ascii="Times New Roman" w:hAnsi="Times New Roman"/>
        </w:rPr>
        <w:t>Duckworth</w:t>
      </w:r>
      <w:r w:rsidRPr="006B2BAF">
        <w:rPr>
          <w:rFonts w:ascii="Times New Roman" w:hAnsi="Times New Roman"/>
        </w:rPr>
        <w:t xml:space="preserve">, </w:t>
      </w:r>
      <w:r w:rsidRPr="006B2BAF">
        <w:rPr>
          <w:rFonts w:ascii="Times New Roman" w:hAnsi="Times New Roman"/>
        </w:rPr>
        <w:t xml:space="preserve">Representative Bustos </w:t>
      </w:r>
      <w:r w:rsidRPr="006B2BAF">
        <w:rPr>
          <w:rFonts w:ascii="Times New Roman" w:hAnsi="Times New Roman"/>
        </w:rPr>
        <w:t xml:space="preserve">and Representative </w:t>
      </w:r>
      <w:r w:rsidRPr="006B2BAF">
        <w:rPr>
          <w:rFonts w:ascii="Times New Roman" w:hAnsi="Times New Roman"/>
        </w:rPr>
        <w:t>LaHood</w:t>
      </w:r>
      <w:r w:rsidR="00261F5B">
        <w:rPr>
          <w:rFonts w:ascii="Times New Roman" w:hAnsi="Times New Roman"/>
        </w:rPr>
        <w:t>:</w:t>
      </w:r>
    </w:p>
    <w:p w:rsidR="002F593D" w:rsidRDefault="002F593D" w:rsidP="002F593D">
      <w:pPr>
        <w:rPr>
          <w:rFonts w:ascii="Times New Roman" w:hAnsi="Times New Roman"/>
        </w:rPr>
      </w:pPr>
    </w:p>
    <w:p w:rsidR="00E32D43" w:rsidRPr="006B2BAF" w:rsidRDefault="00E32D43" w:rsidP="00E32D43">
      <w:pPr>
        <w:ind w:firstLine="720"/>
        <w:jc w:val="both"/>
        <w:rPr>
          <w:rFonts w:ascii="Times New Roman" w:hAnsi="Times New Roman"/>
        </w:rPr>
      </w:pPr>
      <w:r w:rsidRPr="006B2BAF">
        <w:rPr>
          <w:rFonts w:ascii="Times New Roman" w:hAnsi="Times New Roman"/>
        </w:rPr>
        <w:t xml:space="preserve">On behalf of the Greater Peoria Sanitary District (“GPSD”) and the 140,000 customers we serve each day, I write to ask that you please consider several of GPSD’s clean water infrastructure funding needs </w:t>
      </w:r>
      <w:r>
        <w:rPr>
          <w:rFonts w:ascii="Times New Roman" w:hAnsi="Times New Roman"/>
        </w:rPr>
        <w:t>in</w:t>
      </w:r>
      <w:r w:rsidRPr="006B2BAF">
        <w:rPr>
          <w:rFonts w:ascii="Times New Roman" w:hAnsi="Times New Roman"/>
        </w:rPr>
        <w:t xml:space="preserve"> future infrastructure </w:t>
      </w:r>
      <w:r>
        <w:rPr>
          <w:rFonts w:ascii="Times New Roman" w:hAnsi="Times New Roman"/>
        </w:rPr>
        <w:t>legislation</w:t>
      </w:r>
      <w:r w:rsidRPr="006B2BAF">
        <w:rPr>
          <w:rFonts w:ascii="Times New Roman" w:hAnsi="Times New Roman"/>
        </w:rPr>
        <w:t xml:space="preserve">. </w:t>
      </w:r>
    </w:p>
    <w:p w:rsidR="00E32D43" w:rsidRPr="006B2BAF" w:rsidRDefault="00E32D43" w:rsidP="002F593D">
      <w:pPr>
        <w:rPr>
          <w:rFonts w:ascii="Times New Roman" w:hAnsi="Times New Roman"/>
        </w:rPr>
      </w:pPr>
    </w:p>
    <w:p w:rsidR="00EB0293" w:rsidRDefault="00E32D43" w:rsidP="00EB0293">
      <w:pPr>
        <w:ind w:firstLine="720"/>
        <w:jc w:val="both"/>
        <w:rPr>
          <w:rFonts w:ascii="Times New Roman" w:hAnsi="Times New Roman"/>
        </w:rPr>
      </w:pPr>
      <w:r>
        <w:rPr>
          <w:rFonts w:ascii="Times New Roman" w:hAnsi="Times New Roman"/>
        </w:rPr>
        <w:t>GPSD</w:t>
      </w:r>
      <w:r w:rsidR="00EB0293" w:rsidRPr="006B2BAF">
        <w:rPr>
          <w:rFonts w:ascii="Times New Roman" w:hAnsi="Times New Roman"/>
        </w:rPr>
        <w:t xml:space="preserve"> </w:t>
      </w:r>
      <w:r w:rsidR="00EB0293">
        <w:rPr>
          <w:rFonts w:ascii="Times New Roman" w:hAnsi="Times New Roman"/>
        </w:rPr>
        <w:t xml:space="preserve">is a regional wastewater utility that serves </w:t>
      </w:r>
      <w:r w:rsidR="00C228BF">
        <w:rPr>
          <w:rFonts w:ascii="Times New Roman" w:hAnsi="Times New Roman"/>
        </w:rPr>
        <w:t xml:space="preserve">individuals and businesses in </w:t>
      </w:r>
      <w:r w:rsidR="00EB0293">
        <w:rPr>
          <w:rFonts w:ascii="Times New Roman" w:hAnsi="Times New Roman"/>
        </w:rPr>
        <w:t xml:space="preserve">the Central Illinois area.  Without the services GPSD provides, not only would the area’s residents suffer from severe illness such as </w:t>
      </w:r>
      <w:r w:rsidR="00EB0293" w:rsidRPr="00EB0293">
        <w:rPr>
          <w:rFonts w:ascii="Times New Roman" w:hAnsi="Times New Roman"/>
        </w:rPr>
        <w:t>cholera</w:t>
      </w:r>
      <w:r w:rsidR="00EB0293">
        <w:rPr>
          <w:rFonts w:ascii="Times New Roman" w:hAnsi="Times New Roman"/>
        </w:rPr>
        <w:t xml:space="preserve">, </w:t>
      </w:r>
      <w:proofErr w:type="gramStart"/>
      <w:r w:rsidR="00EB0293">
        <w:rPr>
          <w:rFonts w:ascii="Times New Roman" w:hAnsi="Times New Roman"/>
        </w:rPr>
        <w:t>but</w:t>
      </w:r>
      <w:proofErr w:type="gramEnd"/>
      <w:r w:rsidR="00EB0293">
        <w:rPr>
          <w:rFonts w:ascii="Times New Roman" w:hAnsi="Times New Roman"/>
        </w:rPr>
        <w:t xml:space="preserve"> the economic development of the last several decades would not have been possible.</w:t>
      </w:r>
    </w:p>
    <w:p w:rsidR="00EB0293" w:rsidRDefault="00EB0293" w:rsidP="00EB0293">
      <w:pPr>
        <w:ind w:firstLine="720"/>
        <w:jc w:val="both"/>
        <w:rPr>
          <w:rFonts w:ascii="Times New Roman" w:hAnsi="Times New Roman"/>
        </w:rPr>
      </w:pPr>
    </w:p>
    <w:p w:rsidR="00EF05B5" w:rsidRDefault="00EB0293" w:rsidP="00EB0293">
      <w:pPr>
        <w:ind w:firstLine="720"/>
        <w:jc w:val="both"/>
        <w:rPr>
          <w:rFonts w:ascii="Times New Roman" w:hAnsi="Times New Roman"/>
        </w:rPr>
      </w:pPr>
      <w:r>
        <w:rPr>
          <w:rFonts w:ascii="Times New Roman" w:hAnsi="Times New Roman"/>
        </w:rPr>
        <w:t xml:space="preserve">Since our formation in 1927, GPSD has evolved from </w:t>
      </w:r>
      <w:r>
        <w:rPr>
          <w:rFonts w:ascii="Times New Roman" w:hAnsi="Times New Roman"/>
        </w:rPr>
        <w:t xml:space="preserve">merely providing basic wastewater treatment to also providing advanced treatment, nutrient removal, and beneficial reuse of what otherwise would be considered a waste.  </w:t>
      </w:r>
      <w:r w:rsidR="00E32D43">
        <w:rPr>
          <w:rFonts w:ascii="Times New Roman" w:hAnsi="Times New Roman"/>
        </w:rPr>
        <w:t xml:space="preserve">Today, GPSD cleans approximately 25 million gallons of wastewater every day and sends that </w:t>
      </w:r>
      <w:r w:rsidR="00EF05B5">
        <w:rPr>
          <w:rFonts w:ascii="Times New Roman" w:hAnsi="Times New Roman"/>
        </w:rPr>
        <w:t xml:space="preserve">clean </w:t>
      </w:r>
      <w:r w:rsidR="00E32D43">
        <w:rPr>
          <w:rFonts w:ascii="Times New Roman" w:hAnsi="Times New Roman"/>
        </w:rPr>
        <w:t xml:space="preserve">water to the Illinois River.   </w:t>
      </w:r>
      <w:r w:rsidR="00EF05B5">
        <w:rPr>
          <w:rFonts w:ascii="Times New Roman" w:hAnsi="Times New Roman"/>
        </w:rPr>
        <w:t xml:space="preserve">I am pleased to report that today, GPSD’s clean water product is some of the best quality in our nearly 100-year history, and GPSD is being considered for national recognition for clean water quality and permit compliance.  </w:t>
      </w:r>
    </w:p>
    <w:p w:rsidR="00EF05B5" w:rsidRDefault="00EF05B5" w:rsidP="00EB0293">
      <w:pPr>
        <w:ind w:firstLine="720"/>
        <w:jc w:val="both"/>
        <w:rPr>
          <w:rFonts w:ascii="Times New Roman" w:hAnsi="Times New Roman"/>
        </w:rPr>
      </w:pPr>
    </w:p>
    <w:p w:rsidR="003F35E4" w:rsidRDefault="00EF05B5" w:rsidP="00EB0293">
      <w:pPr>
        <w:ind w:firstLine="720"/>
        <w:jc w:val="both"/>
        <w:rPr>
          <w:rFonts w:ascii="Times New Roman" w:hAnsi="Times New Roman"/>
        </w:rPr>
      </w:pPr>
      <w:r>
        <w:rPr>
          <w:rFonts w:ascii="Times New Roman" w:hAnsi="Times New Roman"/>
        </w:rPr>
        <w:t xml:space="preserve">Our work is considered “24/7/365” and our success is only possible because of our </w:t>
      </w:r>
      <w:r w:rsidR="003F35E4">
        <w:rPr>
          <w:rFonts w:ascii="Times New Roman" w:hAnsi="Times New Roman"/>
        </w:rPr>
        <w:t>nearly 70-person workforce</w:t>
      </w:r>
      <w:r>
        <w:rPr>
          <w:rFonts w:ascii="Times New Roman" w:hAnsi="Times New Roman"/>
        </w:rPr>
        <w:t xml:space="preserve"> and network of local skilled trades.  Our </w:t>
      </w:r>
      <w:r w:rsidR="003F35E4">
        <w:rPr>
          <w:rFonts w:ascii="Times New Roman" w:hAnsi="Times New Roman"/>
        </w:rPr>
        <w:t>highly dedicated clean water professionals include multiple disciplines, such as: laboratory experts, industrial technicians, professional engineers, skilled tradesmen and tradeswomen, and customer service personnel</w:t>
      </w:r>
      <w:r>
        <w:rPr>
          <w:rFonts w:ascii="Times New Roman" w:hAnsi="Times New Roman"/>
        </w:rPr>
        <w:t>.</w:t>
      </w:r>
      <w:r w:rsidR="003E16E9">
        <w:rPr>
          <w:rFonts w:ascii="Times New Roman" w:hAnsi="Times New Roman"/>
        </w:rPr>
        <w:t xml:space="preserve">  Indeed, any investment in clean water at GPSD is a direct investment in them</w:t>
      </w:r>
      <w:r w:rsidR="00471766">
        <w:rPr>
          <w:rFonts w:ascii="Times New Roman" w:hAnsi="Times New Roman"/>
        </w:rPr>
        <w:t xml:space="preserve"> and has a substantial multiplier effect in our community</w:t>
      </w:r>
      <w:r w:rsidR="003E16E9">
        <w:rPr>
          <w:rFonts w:ascii="Times New Roman" w:hAnsi="Times New Roman"/>
        </w:rPr>
        <w:t>.</w:t>
      </w:r>
    </w:p>
    <w:p w:rsidR="003F35E4" w:rsidRDefault="003F35E4" w:rsidP="00EB0293">
      <w:pPr>
        <w:ind w:firstLine="720"/>
        <w:jc w:val="both"/>
        <w:rPr>
          <w:rFonts w:ascii="Times New Roman" w:hAnsi="Times New Roman"/>
        </w:rPr>
      </w:pPr>
    </w:p>
    <w:p w:rsidR="00EB0293" w:rsidRDefault="00EB0293" w:rsidP="006B2BAF">
      <w:pPr>
        <w:ind w:firstLine="720"/>
        <w:jc w:val="both"/>
        <w:rPr>
          <w:rFonts w:ascii="Times New Roman" w:hAnsi="Times New Roman"/>
        </w:rPr>
      </w:pPr>
      <w:r>
        <w:rPr>
          <w:rFonts w:ascii="Times New Roman" w:hAnsi="Times New Roman"/>
        </w:rPr>
        <w:t xml:space="preserve">COVID-19 did not stop GPSD from continuing to deliver on its mission.  </w:t>
      </w:r>
      <w:r w:rsidRPr="006B2BAF">
        <w:rPr>
          <w:rFonts w:ascii="Times New Roman" w:hAnsi="Times New Roman"/>
        </w:rPr>
        <w:t xml:space="preserve">GPSD continued providing households and businesses with essential wastewater services to </w:t>
      </w:r>
      <w:r>
        <w:rPr>
          <w:rFonts w:ascii="Times New Roman" w:hAnsi="Times New Roman"/>
        </w:rPr>
        <w:t xml:space="preserve">promote commerce and </w:t>
      </w:r>
      <w:r w:rsidRPr="006B2BAF">
        <w:rPr>
          <w:rFonts w:ascii="Times New Roman" w:hAnsi="Times New Roman"/>
        </w:rPr>
        <w:t xml:space="preserve">protect public health and the environment.  </w:t>
      </w:r>
      <w:r w:rsidR="00E32D43">
        <w:rPr>
          <w:rFonts w:ascii="Times New Roman" w:hAnsi="Times New Roman"/>
        </w:rPr>
        <w:t xml:space="preserve">Further, </w:t>
      </w:r>
      <w:r>
        <w:rPr>
          <w:rFonts w:ascii="Times New Roman" w:hAnsi="Times New Roman"/>
        </w:rPr>
        <w:t>GPSD</w:t>
      </w:r>
      <w:r w:rsidR="00E32D43">
        <w:rPr>
          <w:rFonts w:ascii="Times New Roman" w:hAnsi="Times New Roman"/>
        </w:rPr>
        <w:t xml:space="preserve"> recognized its unique position to help, and</w:t>
      </w:r>
      <w:r>
        <w:rPr>
          <w:rFonts w:ascii="Times New Roman" w:hAnsi="Times New Roman"/>
        </w:rPr>
        <w:t xml:space="preserve"> was one of the first utilities to begin testing its wastewater for COVID-19 in support of the broader pandemic strategy. </w:t>
      </w:r>
    </w:p>
    <w:p w:rsidR="00E32D43" w:rsidRDefault="00E32D43" w:rsidP="006B2BAF">
      <w:pPr>
        <w:ind w:firstLine="720"/>
        <w:jc w:val="both"/>
        <w:rPr>
          <w:rFonts w:ascii="Times New Roman" w:hAnsi="Times New Roman"/>
        </w:rPr>
      </w:pPr>
    </w:p>
    <w:p w:rsidR="00E32D43" w:rsidRDefault="00E32D43" w:rsidP="006B2BAF">
      <w:pPr>
        <w:ind w:firstLine="720"/>
        <w:jc w:val="both"/>
        <w:rPr>
          <w:rFonts w:ascii="Times New Roman" w:hAnsi="Times New Roman"/>
        </w:rPr>
      </w:pPr>
      <w:r>
        <w:rPr>
          <w:rFonts w:ascii="Times New Roman" w:hAnsi="Times New Roman"/>
        </w:rPr>
        <w:t xml:space="preserve">Just </w:t>
      </w:r>
      <w:r w:rsidR="00215575">
        <w:rPr>
          <w:rFonts w:ascii="Times New Roman" w:hAnsi="Times New Roman"/>
        </w:rPr>
        <w:t>as</w:t>
      </w:r>
      <w:r>
        <w:rPr>
          <w:rFonts w:ascii="Times New Roman" w:hAnsi="Times New Roman"/>
        </w:rPr>
        <w:t xml:space="preserve"> GPSD did not stop during the pandemic, neither did unfunded regulatory demands placed on </w:t>
      </w:r>
      <w:proofErr w:type="gramStart"/>
      <w:r w:rsidR="00215575">
        <w:rPr>
          <w:rFonts w:ascii="Times New Roman" w:hAnsi="Times New Roman"/>
        </w:rPr>
        <w:t>us</w:t>
      </w:r>
      <w:r>
        <w:rPr>
          <w:rFonts w:ascii="Times New Roman" w:hAnsi="Times New Roman"/>
        </w:rPr>
        <w:t xml:space="preserve"> and, consequently, </w:t>
      </w:r>
      <w:r w:rsidR="00215575">
        <w:rPr>
          <w:rFonts w:ascii="Times New Roman" w:hAnsi="Times New Roman"/>
        </w:rPr>
        <w:t>our</w:t>
      </w:r>
      <w:r>
        <w:rPr>
          <w:rFonts w:ascii="Times New Roman" w:hAnsi="Times New Roman"/>
        </w:rPr>
        <w:t xml:space="preserve"> customers</w:t>
      </w:r>
      <w:proofErr w:type="gramEnd"/>
      <w:r>
        <w:rPr>
          <w:rFonts w:ascii="Times New Roman" w:hAnsi="Times New Roman"/>
        </w:rPr>
        <w:t xml:space="preserve">.  Along with the City of Peoria, GPSD signed a federal consent decree to perform several projects to help maximize flow to the treatment plant to reduce combined sewer overflows.  </w:t>
      </w:r>
      <w:r w:rsidR="002C5957">
        <w:rPr>
          <w:rFonts w:ascii="Times New Roman" w:hAnsi="Times New Roman"/>
        </w:rPr>
        <w:t>Additionally, GPSD is also on the verge of new permitting</w:t>
      </w:r>
      <w:r w:rsidR="00215575">
        <w:rPr>
          <w:rFonts w:ascii="Times New Roman" w:hAnsi="Times New Roman"/>
        </w:rPr>
        <w:t xml:space="preserve"> mandates</w:t>
      </w:r>
      <w:r w:rsidR="002C5957">
        <w:rPr>
          <w:rFonts w:ascii="Times New Roman" w:hAnsi="Times New Roman"/>
        </w:rPr>
        <w:t xml:space="preserve"> which will result in more unfunded compliance requirements</w:t>
      </w:r>
      <w:r w:rsidR="002C5957">
        <w:rPr>
          <w:rFonts w:ascii="Times New Roman" w:hAnsi="Times New Roman"/>
        </w:rPr>
        <w:t>.  All of this work will be in addition to the advanced asset management initiatives, efficiency pushes, and infrastructure maintenance that GPSD already performs.</w:t>
      </w:r>
    </w:p>
    <w:p w:rsidR="00E32D43" w:rsidRDefault="00E32D43" w:rsidP="006B2BAF">
      <w:pPr>
        <w:ind w:firstLine="720"/>
        <w:jc w:val="both"/>
        <w:rPr>
          <w:rFonts w:ascii="Times New Roman" w:hAnsi="Times New Roman"/>
        </w:rPr>
      </w:pPr>
    </w:p>
    <w:p w:rsidR="002F593D" w:rsidRDefault="00E32D43" w:rsidP="006B2BAF">
      <w:pPr>
        <w:ind w:firstLine="720"/>
        <w:jc w:val="both"/>
        <w:rPr>
          <w:rFonts w:ascii="Times New Roman" w:hAnsi="Times New Roman"/>
        </w:rPr>
      </w:pPr>
      <w:r>
        <w:rPr>
          <w:rFonts w:ascii="Times New Roman" w:hAnsi="Times New Roman"/>
        </w:rPr>
        <w:t xml:space="preserve">  </w:t>
      </w:r>
      <w:r w:rsidR="006B2BAF">
        <w:rPr>
          <w:rFonts w:ascii="Times New Roman" w:hAnsi="Times New Roman"/>
        </w:rPr>
        <w:t>With the potential for</w:t>
      </w:r>
      <w:r w:rsidR="002F593D" w:rsidRPr="006B2BAF">
        <w:rPr>
          <w:rFonts w:ascii="Times New Roman" w:hAnsi="Times New Roman"/>
        </w:rPr>
        <w:t xml:space="preserve"> infrastructure </w:t>
      </w:r>
      <w:r w:rsidR="006B2BAF">
        <w:rPr>
          <w:rFonts w:ascii="Times New Roman" w:hAnsi="Times New Roman"/>
        </w:rPr>
        <w:t>legislation</w:t>
      </w:r>
      <w:r w:rsidR="002F593D" w:rsidRPr="006B2BAF">
        <w:rPr>
          <w:rFonts w:ascii="Times New Roman" w:hAnsi="Times New Roman"/>
        </w:rPr>
        <w:t xml:space="preserve"> on the horizon, GPSD has many possible uses for grants that would have a direct impact on</w:t>
      </w:r>
      <w:r w:rsidR="002C5957">
        <w:rPr>
          <w:rFonts w:ascii="Times New Roman" w:hAnsi="Times New Roman"/>
        </w:rPr>
        <w:t xml:space="preserve"> GPSD’s mission and</w:t>
      </w:r>
      <w:r w:rsidR="002F593D" w:rsidRPr="006B2BAF">
        <w:rPr>
          <w:rFonts w:ascii="Times New Roman" w:hAnsi="Times New Roman"/>
        </w:rPr>
        <w:t xml:space="preserve"> the environment.  </w:t>
      </w:r>
      <w:r w:rsidR="002C5957">
        <w:rPr>
          <w:rFonts w:ascii="Times New Roman" w:hAnsi="Times New Roman"/>
        </w:rPr>
        <w:t>For your consideration, t</w:t>
      </w:r>
      <w:r w:rsidR="002F593D" w:rsidRPr="006B2BAF">
        <w:rPr>
          <w:rFonts w:ascii="Times New Roman" w:hAnsi="Times New Roman"/>
        </w:rPr>
        <w:t xml:space="preserve">hese include: </w:t>
      </w:r>
    </w:p>
    <w:p w:rsidR="00E6324F" w:rsidRPr="006B2BAF" w:rsidRDefault="00E6324F" w:rsidP="006B2BAF">
      <w:pPr>
        <w:ind w:firstLine="720"/>
        <w:jc w:val="both"/>
        <w:rPr>
          <w:rFonts w:ascii="Times New Roman" w:hAnsi="Times New Roman"/>
        </w:rPr>
      </w:pPr>
    </w:p>
    <w:p w:rsidR="00E6324F" w:rsidRPr="00261F5B" w:rsidRDefault="00E6324F" w:rsidP="00E6324F">
      <w:pPr>
        <w:jc w:val="both"/>
        <w:rPr>
          <w:rFonts w:ascii="Times New Roman" w:hAnsi="Times New Roman"/>
          <w:i/>
        </w:rPr>
      </w:pPr>
      <w:r w:rsidRPr="00261F5B">
        <w:rPr>
          <w:rFonts w:ascii="Times New Roman" w:hAnsi="Times New Roman"/>
          <w:i/>
        </w:rPr>
        <w:t>Paramount/Rutledge Remote Treatment Basin Discharge Elimination</w:t>
      </w:r>
    </w:p>
    <w:p w:rsidR="00E6324F" w:rsidRDefault="00E6324F" w:rsidP="00E6324F">
      <w:pPr>
        <w:pStyle w:val="ListParagraph"/>
        <w:numPr>
          <w:ilvl w:val="0"/>
          <w:numId w:val="3"/>
        </w:numPr>
        <w:jc w:val="both"/>
        <w:rPr>
          <w:rFonts w:ascii="Times New Roman" w:hAnsi="Times New Roman"/>
        </w:rPr>
      </w:pPr>
      <w:r>
        <w:rPr>
          <w:rFonts w:ascii="Times New Roman" w:hAnsi="Times New Roman"/>
        </w:rPr>
        <w:t>Present Day Estimated Cost: $7,500,000</w:t>
      </w:r>
    </w:p>
    <w:p w:rsidR="00E6324F" w:rsidRDefault="00E6324F" w:rsidP="00E6324F">
      <w:pPr>
        <w:pStyle w:val="ListParagraph"/>
        <w:numPr>
          <w:ilvl w:val="0"/>
          <w:numId w:val="3"/>
        </w:numPr>
        <w:jc w:val="both"/>
        <w:rPr>
          <w:rFonts w:ascii="Times New Roman" w:hAnsi="Times New Roman"/>
        </w:rPr>
      </w:pPr>
      <w:r>
        <w:rPr>
          <w:rFonts w:ascii="Times New Roman" w:hAnsi="Times New Roman"/>
        </w:rPr>
        <w:t>Required By: Federal Consent Decree Mandate</w:t>
      </w:r>
    </w:p>
    <w:p w:rsidR="00E6324F" w:rsidRPr="00261F5B" w:rsidRDefault="00E6324F" w:rsidP="00E6324F">
      <w:pPr>
        <w:pStyle w:val="ListParagraph"/>
        <w:numPr>
          <w:ilvl w:val="0"/>
          <w:numId w:val="3"/>
        </w:numPr>
        <w:jc w:val="both"/>
        <w:rPr>
          <w:rFonts w:ascii="Times New Roman" w:hAnsi="Times New Roman"/>
        </w:rPr>
      </w:pPr>
      <w:r>
        <w:rPr>
          <w:rFonts w:ascii="Times New Roman" w:hAnsi="Times New Roman"/>
        </w:rPr>
        <w:t xml:space="preserve">Project Description:  GPSD owns and operates two remote treatment basins in the Bartonville area.  While these locations only have issues once every two to three years, on average, </w:t>
      </w:r>
      <w:bookmarkStart w:id="0" w:name="_GoBack"/>
      <w:bookmarkEnd w:id="0"/>
      <w:r>
        <w:rPr>
          <w:rFonts w:ascii="Times New Roman" w:hAnsi="Times New Roman"/>
        </w:rPr>
        <w:t>without any documented environmental harm, our regulatory bodies are requiring GPSD to build additional storage at these two locations.  When completed, storage will accommodate the 10-year storm event.</w:t>
      </w:r>
    </w:p>
    <w:p w:rsidR="00E6324F" w:rsidRDefault="00E6324F" w:rsidP="00E6324F">
      <w:pPr>
        <w:jc w:val="both"/>
        <w:rPr>
          <w:rFonts w:ascii="Times New Roman" w:hAnsi="Times New Roman"/>
          <w:i/>
        </w:rPr>
      </w:pPr>
    </w:p>
    <w:p w:rsidR="00E6324F" w:rsidRPr="00261F5B" w:rsidRDefault="00E6324F" w:rsidP="00E6324F">
      <w:pPr>
        <w:jc w:val="both"/>
        <w:rPr>
          <w:rFonts w:ascii="Times New Roman" w:hAnsi="Times New Roman"/>
          <w:i/>
        </w:rPr>
      </w:pPr>
      <w:r w:rsidRPr="00261F5B">
        <w:rPr>
          <w:rFonts w:ascii="Times New Roman" w:hAnsi="Times New Roman"/>
          <w:i/>
        </w:rPr>
        <w:t>South Street Combined Sewer Overflow Improvements</w:t>
      </w:r>
      <w:r>
        <w:rPr>
          <w:rFonts w:ascii="Times New Roman" w:hAnsi="Times New Roman"/>
          <w:i/>
        </w:rPr>
        <w:t xml:space="preserve"> &amp; Restriction Elimination</w:t>
      </w:r>
    </w:p>
    <w:p w:rsidR="00E6324F" w:rsidRDefault="00E6324F" w:rsidP="00E6324F">
      <w:pPr>
        <w:pStyle w:val="ListParagraph"/>
        <w:numPr>
          <w:ilvl w:val="0"/>
          <w:numId w:val="3"/>
        </w:numPr>
        <w:jc w:val="both"/>
        <w:rPr>
          <w:rFonts w:ascii="Times New Roman" w:hAnsi="Times New Roman"/>
        </w:rPr>
      </w:pPr>
      <w:r>
        <w:rPr>
          <w:rFonts w:ascii="Times New Roman" w:hAnsi="Times New Roman"/>
        </w:rPr>
        <w:t>Present Day Estimated Cost: $5,500,000</w:t>
      </w:r>
    </w:p>
    <w:p w:rsidR="00E6324F" w:rsidRDefault="00E6324F" w:rsidP="00E6324F">
      <w:pPr>
        <w:pStyle w:val="ListParagraph"/>
        <w:numPr>
          <w:ilvl w:val="0"/>
          <w:numId w:val="3"/>
        </w:numPr>
        <w:jc w:val="both"/>
        <w:rPr>
          <w:rFonts w:ascii="Times New Roman" w:hAnsi="Times New Roman"/>
        </w:rPr>
      </w:pPr>
      <w:r>
        <w:rPr>
          <w:rFonts w:ascii="Times New Roman" w:hAnsi="Times New Roman"/>
        </w:rPr>
        <w:t>Required By: Federal Consent Decree Mandate</w:t>
      </w:r>
    </w:p>
    <w:p w:rsidR="00E6324F" w:rsidRPr="00261F5B" w:rsidRDefault="00E6324F" w:rsidP="00E6324F">
      <w:pPr>
        <w:pStyle w:val="ListParagraph"/>
        <w:numPr>
          <w:ilvl w:val="0"/>
          <w:numId w:val="3"/>
        </w:numPr>
        <w:jc w:val="both"/>
        <w:rPr>
          <w:rFonts w:ascii="Times New Roman" w:hAnsi="Times New Roman"/>
        </w:rPr>
      </w:pPr>
      <w:r>
        <w:rPr>
          <w:rFonts w:ascii="Times New Roman" w:hAnsi="Times New Roman"/>
        </w:rPr>
        <w:t xml:space="preserve">Project Description: In an effort to attempt to maximize flow to the treatment plant and thereby reduce combined sewer overflows, GPSD will enlarge pipes that connect the City of Peoria’s combined sewer system to the GPSD’s interceptor pipe to the treatment plant.  This work </w:t>
      </w:r>
      <w:proofErr w:type="gramStart"/>
      <w:r>
        <w:rPr>
          <w:rFonts w:ascii="Times New Roman" w:hAnsi="Times New Roman"/>
        </w:rPr>
        <w:t>will be performed</w:t>
      </w:r>
      <w:proofErr w:type="gramEnd"/>
      <w:r>
        <w:rPr>
          <w:rFonts w:ascii="Times New Roman" w:hAnsi="Times New Roman"/>
        </w:rPr>
        <w:t xml:space="preserve"> near South Street.  Control gates will also be modified and/or install for more active control during rain events.  Additionally, GPSD will inspect the interceptor pipe around South for a suspected material restriction and resolve that restriction.</w:t>
      </w:r>
    </w:p>
    <w:p w:rsidR="002F593D" w:rsidRDefault="002F593D" w:rsidP="006B2BAF">
      <w:pPr>
        <w:jc w:val="both"/>
        <w:rPr>
          <w:rFonts w:ascii="Times New Roman" w:hAnsi="Times New Roman"/>
        </w:rPr>
      </w:pPr>
    </w:p>
    <w:p w:rsidR="006B2BAF" w:rsidRPr="00261F5B" w:rsidRDefault="006B2BAF" w:rsidP="006B2BAF">
      <w:pPr>
        <w:jc w:val="both"/>
        <w:rPr>
          <w:rFonts w:ascii="Times New Roman" w:hAnsi="Times New Roman"/>
          <w:i/>
        </w:rPr>
      </w:pPr>
      <w:r w:rsidRPr="00261F5B">
        <w:rPr>
          <w:rFonts w:ascii="Times New Roman" w:hAnsi="Times New Roman"/>
          <w:i/>
        </w:rPr>
        <w:t xml:space="preserve">Spring/Caroline Combined Sewer Overflow </w:t>
      </w:r>
      <w:r w:rsidR="00215575" w:rsidRPr="00261F5B">
        <w:rPr>
          <w:rFonts w:ascii="Times New Roman" w:hAnsi="Times New Roman"/>
          <w:i/>
        </w:rPr>
        <w:t>Improvements</w:t>
      </w:r>
      <w:r w:rsidR="00215575">
        <w:rPr>
          <w:rFonts w:ascii="Times New Roman" w:hAnsi="Times New Roman"/>
          <w:i/>
        </w:rPr>
        <w:t xml:space="preserve"> </w:t>
      </w:r>
      <w:r w:rsidR="00215575">
        <w:rPr>
          <w:rFonts w:ascii="Times New Roman" w:hAnsi="Times New Roman"/>
          <w:i/>
        </w:rPr>
        <w:t>&amp; Control Gates</w:t>
      </w:r>
    </w:p>
    <w:p w:rsidR="00261F5B" w:rsidRDefault="00261F5B" w:rsidP="00261F5B">
      <w:pPr>
        <w:pStyle w:val="ListParagraph"/>
        <w:numPr>
          <w:ilvl w:val="0"/>
          <w:numId w:val="2"/>
        </w:numPr>
        <w:jc w:val="both"/>
        <w:rPr>
          <w:rFonts w:ascii="Times New Roman" w:hAnsi="Times New Roman"/>
        </w:rPr>
      </w:pPr>
      <w:r>
        <w:rPr>
          <w:rFonts w:ascii="Times New Roman" w:hAnsi="Times New Roman"/>
        </w:rPr>
        <w:t>Present Day Estimated Cost: $2,000,000</w:t>
      </w:r>
    </w:p>
    <w:p w:rsidR="00261F5B" w:rsidRDefault="00261F5B" w:rsidP="00261F5B">
      <w:pPr>
        <w:pStyle w:val="ListParagraph"/>
        <w:numPr>
          <w:ilvl w:val="0"/>
          <w:numId w:val="2"/>
        </w:numPr>
        <w:jc w:val="both"/>
        <w:rPr>
          <w:rFonts w:ascii="Times New Roman" w:hAnsi="Times New Roman"/>
        </w:rPr>
      </w:pPr>
      <w:r>
        <w:rPr>
          <w:rFonts w:ascii="Times New Roman" w:hAnsi="Times New Roman"/>
        </w:rPr>
        <w:t>Required By: Federal Consent Decree Mandate</w:t>
      </w:r>
    </w:p>
    <w:p w:rsidR="00261F5B" w:rsidRPr="00261F5B" w:rsidRDefault="00261F5B" w:rsidP="00261F5B">
      <w:pPr>
        <w:pStyle w:val="ListParagraph"/>
        <w:numPr>
          <w:ilvl w:val="0"/>
          <w:numId w:val="2"/>
        </w:numPr>
        <w:jc w:val="both"/>
        <w:rPr>
          <w:rFonts w:ascii="Times New Roman" w:hAnsi="Times New Roman"/>
        </w:rPr>
      </w:pPr>
      <w:r>
        <w:rPr>
          <w:rFonts w:ascii="Times New Roman" w:hAnsi="Times New Roman"/>
        </w:rPr>
        <w:t xml:space="preserve">Project Description: </w:t>
      </w:r>
      <w:r w:rsidR="002C5957">
        <w:rPr>
          <w:rFonts w:ascii="Times New Roman" w:hAnsi="Times New Roman"/>
        </w:rPr>
        <w:t>In an effort to attempt to maximize flow to the treatment plant and thereby reduce combined sewer overflows, GPSD will enlarge pipes that connect the City of Peoria’s combined sewer system to the GPSD’s interceptor pipe to the treatment plant.  This work will be performed near the locations of Spring Street and Caroline Street.</w:t>
      </w:r>
    </w:p>
    <w:p w:rsidR="006B2BAF" w:rsidRDefault="006B2BAF" w:rsidP="006B2BAF">
      <w:pPr>
        <w:jc w:val="both"/>
        <w:rPr>
          <w:rFonts w:ascii="Times New Roman" w:hAnsi="Times New Roman"/>
        </w:rPr>
      </w:pPr>
    </w:p>
    <w:p w:rsidR="006B2BAF" w:rsidRPr="00261F5B" w:rsidRDefault="006B2BAF" w:rsidP="006B2BAF">
      <w:pPr>
        <w:jc w:val="both"/>
        <w:rPr>
          <w:rFonts w:ascii="Times New Roman" w:hAnsi="Times New Roman"/>
          <w:i/>
        </w:rPr>
      </w:pPr>
      <w:r w:rsidRPr="00261F5B">
        <w:rPr>
          <w:rFonts w:ascii="Times New Roman" w:hAnsi="Times New Roman"/>
          <w:i/>
        </w:rPr>
        <w:t xml:space="preserve">Cedar, Fayette, Eaton Combined Sewer Overflow </w:t>
      </w:r>
      <w:r w:rsidRPr="00261F5B">
        <w:rPr>
          <w:rFonts w:ascii="Times New Roman" w:hAnsi="Times New Roman"/>
          <w:i/>
        </w:rPr>
        <w:t>Improvements</w:t>
      </w:r>
      <w:r w:rsidR="002C5957">
        <w:rPr>
          <w:rFonts w:ascii="Times New Roman" w:hAnsi="Times New Roman"/>
          <w:i/>
        </w:rPr>
        <w:t xml:space="preserve"> &amp; Control Gates</w:t>
      </w:r>
    </w:p>
    <w:p w:rsidR="00261F5B" w:rsidRDefault="00261F5B" w:rsidP="00261F5B">
      <w:pPr>
        <w:pStyle w:val="ListParagraph"/>
        <w:numPr>
          <w:ilvl w:val="0"/>
          <w:numId w:val="2"/>
        </w:numPr>
        <w:jc w:val="both"/>
        <w:rPr>
          <w:rFonts w:ascii="Times New Roman" w:hAnsi="Times New Roman"/>
        </w:rPr>
      </w:pPr>
      <w:r>
        <w:rPr>
          <w:rFonts w:ascii="Times New Roman" w:hAnsi="Times New Roman"/>
        </w:rPr>
        <w:t>Present Day Estimated Cost: $1</w:t>
      </w:r>
      <w:r>
        <w:rPr>
          <w:rFonts w:ascii="Times New Roman" w:hAnsi="Times New Roman"/>
        </w:rPr>
        <w:t>,000,000</w:t>
      </w:r>
    </w:p>
    <w:p w:rsidR="002C5957" w:rsidRDefault="002C5957" w:rsidP="002C5957">
      <w:pPr>
        <w:pStyle w:val="ListParagraph"/>
        <w:numPr>
          <w:ilvl w:val="0"/>
          <w:numId w:val="2"/>
        </w:numPr>
        <w:jc w:val="both"/>
        <w:rPr>
          <w:rFonts w:ascii="Times New Roman" w:hAnsi="Times New Roman"/>
        </w:rPr>
      </w:pPr>
      <w:r>
        <w:rPr>
          <w:rFonts w:ascii="Times New Roman" w:hAnsi="Times New Roman"/>
        </w:rPr>
        <w:t>Required By: Federal Consent Decree Mandate</w:t>
      </w:r>
    </w:p>
    <w:p w:rsidR="00261F5B" w:rsidRPr="00261F5B" w:rsidRDefault="00261F5B" w:rsidP="00261F5B">
      <w:pPr>
        <w:pStyle w:val="ListParagraph"/>
        <w:numPr>
          <w:ilvl w:val="0"/>
          <w:numId w:val="2"/>
        </w:numPr>
        <w:jc w:val="both"/>
        <w:rPr>
          <w:rFonts w:ascii="Times New Roman" w:hAnsi="Times New Roman"/>
        </w:rPr>
      </w:pPr>
      <w:r>
        <w:rPr>
          <w:rFonts w:ascii="Times New Roman" w:hAnsi="Times New Roman"/>
        </w:rPr>
        <w:t xml:space="preserve">Project Description: </w:t>
      </w:r>
      <w:r w:rsidR="002C5957">
        <w:rPr>
          <w:rFonts w:ascii="Times New Roman" w:hAnsi="Times New Roman"/>
        </w:rPr>
        <w:t xml:space="preserve">In an effort to attempt to maximize flow to the treatment plant and thereby reduce combined sewer overflows, GPSD will </w:t>
      </w:r>
      <w:r w:rsidR="003F35E4">
        <w:rPr>
          <w:rFonts w:ascii="Times New Roman" w:hAnsi="Times New Roman"/>
        </w:rPr>
        <w:t>modify and/or install control gates for more active control during rain events</w:t>
      </w:r>
      <w:r w:rsidR="002C5957">
        <w:rPr>
          <w:rFonts w:ascii="Times New Roman" w:hAnsi="Times New Roman"/>
        </w:rPr>
        <w:t xml:space="preserve">.  This work will be performed near the locations of </w:t>
      </w:r>
      <w:r w:rsidR="002C5957">
        <w:rPr>
          <w:rFonts w:ascii="Times New Roman" w:hAnsi="Times New Roman"/>
        </w:rPr>
        <w:t xml:space="preserve">Cedar Street and the building that captures downtown Peoria flow at Fayette and Eaton.  </w:t>
      </w:r>
    </w:p>
    <w:p w:rsidR="006B2BAF" w:rsidRDefault="006B2BAF" w:rsidP="006B2BAF">
      <w:pPr>
        <w:jc w:val="both"/>
        <w:rPr>
          <w:rFonts w:ascii="Times New Roman" w:hAnsi="Times New Roman"/>
        </w:rPr>
      </w:pPr>
    </w:p>
    <w:p w:rsidR="00261F5B" w:rsidRPr="00261F5B" w:rsidRDefault="00261F5B" w:rsidP="00261F5B">
      <w:pPr>
        <w:jc w:val="both"/>
        <w:rPr>
          <w:rFonts w:ascii="Times New Roman" w:hAnsi="Times New Roman"/>
          <w:i/>
        </w:rPr>
      </w:pPr>
      <w:r w:rsidRPr="00261F5B">
        <w:rPr>
          <w:rFonts w:ascii="Times New Roman" w:hAnsi="Times New Roman"/>
          <w:i/>
        </w:rPr>
        <w:lastRenderedPageBreak/>
        <w:t>Sanger</w:t>
      </w:r>
      <w:r w:rsidRPr="00261F5B">
        <w:rPr>
          <w:rFonts w:ascii="Times New Roman" w:hAnsi="Times New Roman"/>
          <w:i/>
        </w:rPr>
        <w:t xml:space="preserve"> Street Combined Sewer Overflow Improvements</w:t>
      </w:r>
    </w:p>
    <w:p w:rsidR="00261F5B" w:rsidRDefault="00261F5B" w:rsidP="00261F5B">
      <w:pPr>
        <w:pStyle w:val="ListParagraph"/>
        <w:numPr>
          <w:ilvl w:val="0"/>
          <w:numId w:val="3"/>
        </w:numPr>
        <w:jc w:val="both"/>
        <w:rPr>
          <w:rFonts w:ascii="Times New Roman" w:hAnsi="Times New Roman"/>
        </w:rPr>
      </w:pPr>
      <w:r>
        <w:rPr>
          <w:rFonts w:ascii="Times New Roman" w:hAnsi="Times New Roman"/>
        </w:rPr>
        <w:t>Present Day Estimated Cost: $5,</w:t>
      </w:r>
      <w:r>
        <w:rPr>
          <w:rFonts w:ascii="Times New Roman" w:hAnsi="Times New Roman"/>
        </w:rPr>
        <w:t>8</w:t>
      </w:r>
      <w:r>
        <w:rPr>
          <w:rFonts w:ascii="Times New Roman" w:hAnsi="Times New Roman"/>
        </w:rPr>
        <w:t>00,000</w:t>
      </w:r>
    </w:p>
    <w:p w:rsidR="002C5957" w:rsidRDefault="002C5957" w:rsidP="002C5957">
      <w:pPr>
        <w:pStyle w:val="ListParagraph"/>
        <w:numPr>
          <w:ilvl w:val="0"/>
          <w:numId w:val="3"/>
        </w:numPr>
        <w:jc w:val="both"/>
        <w:rPr>
          <w:rFonts w:ascii="Times New Roman" w:hAnsi="Times New Roman"/>
        </w:rPr>
      </w:pPr>
      <w:r>
        <w:rPr>
          <w:rFonts w:ascii="Times New Roman" w:hAnsi="Times New Roman"/>
        </w:rPr>
        <w:t>Required By: Federal Consent Decree Mandate</w:t>
      </w:r>
    </w:p>
    <w:p w:rsidR="00261F5B" w:rsidRPr="00261F5B" w:rsidRDefault="00261F5B" w:rsidP="00261F5B">
      <w:pPr>
        <w:pStyle w:val="ListParagraph"/>
        <w:numPr>
          <w:ilvl w:val="0"/>
          <w:numId w:val="3"/>
        </w:numPr>
        <w:jc w:val="both"/>
        <w:rPr>
          <w:rFonts w:ascii="Times New Roman" w:hAnsi="Times New Roman"/>
        </w:rPr>
      </w:pPr>
      <w:r>
        <w:rPr>
          <w:rFonts w:ascii="Times New Roman" w:hAnsi="Times New Roman"/>
        </w:rPr>
        <w:t xml:space="preserve">Project Description: </w:t>
      </w:r>
      <w:r w:rsidR="002C5957">
        <w:rPr>
          <w:rFonts w:ascii="Times New Roman" w:hAnsi="Times New Roman"/>
        </w:rPr>
        <w:t xml:space="preserve">In an effort to attempt to maximize flow to the treatment plant and thereby reduce combined sewer overflows, GPSD will enlarge pipes that connect the City of Peoria’s combined sewer system to the GPSD’s interceptor pipe to the treatment plant.  This work will be performed near </w:t>
      </w:r>
      <w:r w:rsidR="002C5957">
        <w:rPr>
          <w:rFonts w:ascii="Times New Roman" w:hAnsi="Times New Roman"/>
        </w:rPr>
        <w:t>Sanger</w:t>
      </w:r>
      <w:r w:rsidR="002C5957">
        <w:rPr>
          <w:rFonts w:ascii="Times New Roman" w:hAnsi="Times New Roman"/>
        </w:rPr>
        <w:t xml:space="preserve"> Street.  Control gates will also be modified and/or install for more active control during rain events.  </w:t>
      </w:r>
    </w:p>
    <w:p w:rsidR="00261F5B" w:rsidRDefault="00261F5B" w:rsidP="00261F5B">
      <w:pPr>
        <w:jc w:val="both"/>
        <w:rPr>
          <w:rFonts w:ascii="Times New Roman" w:hAnsi="Times New Roman"/>
        </w:rPr>
      </w:pPr>
    </w:p>
    <w:p w:rsidR="00261F5B" w:rsidRPr="00261F5B" w:rsidRDefault="00261F5B" w:rsidP="00261F5B">
      <w:pPr>
        <w:jc w:val="both"/>
        <w:rPr>
          <w:rFonts w:ascii="Times New Roman" w:hAnsi="Times New Roman"/>
          <w:i/>
        </w:rPr>
      </w:pPr>
      <w:proofErr w:type="spellStart"/>
      <w:r w:rsidRPr="00261F5B">
        <w:rPr>
          <w:rFonts w:ascii="Times New Roman" w:hAnsi="Times New Roman"/>
          <w:i/>
        </w:rPr>
        <w:t>Darst</w:t>
      </w:r>
      <w:proofErr w:type="spellEnd"/>
      <w:r w:rsidRPr="00261F5B">
        <w:rPr>
          <w:rFonts w:ascii="Times New Roman" w:hAnsi="Times New Roman"/>
          <w:i/>
        </w:rPr>
        <w:t xml:space="preserve"> Street Combined Sewer Overflow Improvements</w:t>
      </w:r>
    </w:p>
    <w:p w:rsidR="00261F5B" w:rsidRDefault="00261F5B" w:rsidP="00261F5B">
      <w:pPr>
        <w:pStyle w:val="ListParagraph"/>
        <w:numPr>
          <w:ilvl w:val="0"/>
          <w:numId w:val="3"/>
        </w:numPr>
        <w:jc w:val="both"/>
        <w:rPr>
          <w:rFonts w:ascii="Times New Roman" w:hAnsi="Times New Roman"/>
        </w:rPr>
      </w:pPr>
      <w:r>
        <w:rPr>
          <w:rFonts w:ascii="Times New Roman" w:hAnsi="Times New Roman"/>
        </w:rPr>
        <w:t>Present Day Estimated Cost: $6,48</w:t>
      </w:r>
      <w:r>
        <w:rPr>
          <w:rFonts w:ascii="Times New Roman" w:hAnsi="Times New Roman"/>
        </w:rPr>
        <w:t>0,000</w:t>
      </w:r>
    </w:p>
    <w:p w:rsidR="002C5957" w:rsidRDefault="002C5957" w:rsidP="002C5957">
      <w:pPr>
        <w:pStyle w:val="ListParagraph"/>
        <w:numPr>
          <w:ilvl w:val="0"/>
          <w:numId w:val="3"/>
        </w:numPr>
        <w:jc w:val="both"/>
        <w:rPr>
          <w:rFonts w:ascii="Times New Roman" w:hAnsi="Times New Roman"/>
        </w:rPr>
      </w:pPr>
      <w:r>
        <w:rPr>
          <w:rFonts w:ascii="Times New Roman" w:hAnsi="Times New Roman"/>
        </w:rPr>
        <w:t>Required By: Federal Consent Decree Mandate</w:t>
      </w:r>
    </w:p>
    <w:p w:rsidR="00261F5B" w:rsidRPr="00261F5B" w:rsidRDefault="00261F5B" w:rsidP="00261F5B">
      <w:pPr>
        <w:pStyle w:val="ListParagraph"/>
        <w:numPr>
          <w:ilvl w:val="0"/>
          <w:numId w:val="3"/>
        </w:numPr>
        <w:jc w:val="both"/>
        <w:rPr>
          <w:rFonts w:ascii="Times New Roman" w:hAnsi="Times New Roman"/>
        </w:rPr>
      </w:pPr>
      <w:r>
        <w:rPr>
          <w:rFonts w:ascii="Times New Roman" w:hAnsi="Times New Roman"/>
        </w:rPr>
        <w:t xml:space="preserve">Project Description: </w:t>
      </w:r>
      <w:r w:rsidR="002C5957">
        <w:rPr>
          <w:rFonts w:ascii="Times New Roman" w:hAnsi="Times New Roman"/>
        </w:rPr>
        <w:t xml:space="preserve">In an effort to attempt to maximize flow to the treatment plant and thereby reduce combined sewer overflows, GPSD will enlarge pipes that connect the City of Peoria’s combined sewer system to the GPSD’s interceptor pipe to the treatment plant.  This work will be performed near </w:t>
      </w:r>
      <w:r w:rsidR="002C5957">
        <w:rPr>
          <w:rFonts w:ascii="Times New Roman" w:hAnsi="Times New Roman"/>
        </w:rPr>
        <w:t>Darst</w:t>
      </w:r>
      <w:r w:rsidR="002C5957">
        <w:rPr>
          <w:rFonts w:ascii="Times New Roman" w:hAnsi="Times New Roman"/>
        </w:rPr>
        <w:t xml:space="preserve"> Street.  Control gates will also be modified for more active control during rain events.  </w:t>
      </w:r>
    </w:p>
    <w:p w:rsidR="00261F5B" w:rsidRPr="00261F5B" w:rsidRDefault="00261F5B" w:rsidP="00261F5B">
      <w:pPr>
        <w:jc w:val="both"/>
        <w:rPr>
          <w:rFonts w:ascii="Times New Roman" w:hAnsi="Times New Roman"/>
        </w:rPr>
      </w:pPr>
    </w:p>
    <w:p w:rsidR="00261F5B" w:rsidRPr="00261F5B" w:rsidRDefault="00261F5B" w:rsidP="00261F5B">
      <w:pPr>
        <w:jc w:val="both"/>
        <w:rPr>
          <w:rFonts w:ascii="Times New Roman" w:hAnsi="Times New Roman"/>
          <w:i/>
        </w:rPr>
      </w:pPr>
      <w:r w:rsidRPr="00261F5B">
        <w:rPr>
          <w:rFonts w:ascii="Times New Roman" w:hAnsi="Times New Roman"/>
          <w:i/>
        </w:rPr>
        <w:t xml:space="preserve">Treatment Plant Levee </w:t>
      </w:r>
      <w:r w:rsidR="00EE3BC5">
        <w:rPr>
          <w:rFonts w:ascii="Times New Roman" w:hAnsi="Times New Roman"/>
          <w:i/>
        </w:rPr>
        <w:t xml:space="preserve">&amp; Associated </w:t>
      </w:r>
      <w:r w:rsidRPr="00261F5B">
        <w:rPr>
          <w:rFonts w:ascii="Times New Roman" w:hAnsi="Times New Roman"/>
          <w:i/>
        </w:rPr>
        <w:t>Improvements</w:t>
      </w:r>
    </w:p>
    <w:p w:rsidR="00261F5B" w:rsidRDefault="008D76D6" w:rsidP="00261F5B">
      <w:pPr>
        <w:pStyle w:val="ListParagraph"/>
        <w:numPr>
          <w:ilvl w:val="0"/>
          <w:numId w:val="2"/>
        </w:numPr>
        <w:jc w:val="both"/>
        <w:rPr>
          <w:rFonts w:ascii="Times New Roman" w:hAnsi="Times New Roman"/>
        </w:rPr>
      </w:pPr>
      <w:r>
        <w:rPr>
          <w:rFonts w:ascii="Times New Roman" w:hAnsi="Times New Roman"/>
        </w:rPr>
        <w:t>Present Day Estimated Cost: $8,5</w:t>
      </w:r>
      <w:r w:rsidR="00261F5B">
        <w:rPr>
          <w:rFonts w:ascii="Times New Roman" w:hAnsi="Times New Roman"/>
        </w:rPr>
        <w:t>00,000</w:t>
      </w:r>
    </w:p>
    <w:p w:rsidR="002C5957" w:rsidRDefault="002C5957" w:rsidP="002C5957">
      <w:pPr>
        <w:pStyle w:val="ListParagraph"/>
        <w:numPr>
          <w:ilvl w:val="0"/>
          <w:numId w:val="2"/>
        </w:numPr>
        <w:jc w:val="both"/>
        <w:rPr>
          <w:rFonts w:ascii="Times New Roman" w:hAnsi="Times New Roman"/>
        </w:rPr>
      </w:pPr>
      <w:r>
        <w:rPr>
          <w:rFonts w:ascii="Times New Roman" w:hAnsi="Times New Roman"/>
        </w:rPr>
        <w:t xml:space="preserve">Required By: </w:t>
      </w:r>
      <w:r>
        <w:rPr>
          <w:rFonts w:ascii="Times New Roman" w:hAnsi="Times New Roman"/>
        </w:rPr>
        <w:t xml:space="preserve">Increased </w:t>
      </w:r>
      <w:r w:rsidR="001B298E">
        <w:rPr>
          <w:rFonts w:ascii="Times New Roman" w:hAnsi="Times New Roman"/>
        </w:rPr>
        <w:t>F</w:t>
      </w:r>
      <w:r>
        <w:rPr>
          <w:rFonts w:ascii="Times New Roman" w:hAnsi="Times New Roman"/>
        </w:rPr>
        <w:t xml:space="preserve">looding </w:t>
      </w:r>
      <w:r w:rsidR="001B298E">
        <w:rPr>
          <w:rFonts w:ascii="Times New Roman" w:hAnsi="Times New Roman"/>
        </w:rPr>
        <w:t>C</w:t>
      </w:r>
      <w:r>
        <w:rPr>
          <w:rFonts w:ascii="Times New Roman" w:hAnsi="Times New Roman"/>
        </w:rPr>
        <w:t>onditions</w:t>
      </w:r>
    </w:p>
    <w:p w:rsidR="00261F5B" w:rsidRPr="00261F5B" w:rsidRDefault="00261F5B" w:rsidP="00261F5B">
      <w:pPr>
        <w:pStyle w:val="ListParagraph"/>
        <w:numPr>
          <w:ilvl w:val="0"/>
          <w:numId w:val="2"/>
        </w:numPr>
        <w:jc w:val="both"/>
        <w:rPr>
          <w:rFonts w:ascii="Times New Roman" w:hAnsi="Times New Roman"/>
        </w:rPr>
      </w:pPr>
      <w:r>
        <w:rPr>
          <w:rFonts w:ascii="Times New Roman" w:hAnsi="Times New Roman"/>
        </w:rPr>
        <w:t xml:space="preserve">Project Description: </w:t>
      </w:r>
      <w:r w:rsidR="002C5957">
        <w:rPr>
          <w:rFonts w:ascii="Times New Roman" w:hAnsi="Times New Roman"/>
        </w:rPr>
        <w:t xml:space="preserve"> Over the last several years, flooding </w:t>
      </w:r>
      <w:r w:rsidR="00E2555E">
        <w:rPr>
          <w:rFonts w:ascii="Times New Roman" w:hAnsi="Times New Roman"/>
        </w:rPr>
        <w:t>posed</w:t>
      </w:r>
      <w:r w:rsidR="002C5957">
        <w:rPr>
          <w:rFonts w:ascii="Times New Roman" w:hAnsi="Times New Roman"/>
        </w:rPr>
        <w:t xml:space="preserve"> substantial risks to GPSD’s treatment plant.  </w:t>
      </w:r>
      <w:r w:rsidR="00E2555E">
        <w:rPr>
          <w:rFonts w:ascii="Times New Roman" w:hAnsi="Times New Roman"/>
        </w:rPr>
        <w:t xml:space="preserve">In the event that a flood were to overtake the levee and flood the plant, substantial economic and environmental harm would likely occur.  </w:t>
      </w:r>
      <w:r w:rsidR="002C5957">
        <w:rPr>
          <w:rFonts w:ascii="Times New Roman" w:hAnsi="Times New Roman"/>
        </w:rPr>
        <w:t>Although the plant is protected by a levee, in order to accommodate modern flooding, the levee needs to be built higher and reinforced.  This project will accomplish the work needed for a FEMA-certified levee to protect the plant from over the 100-year flood as well as build additional flooding protections.</w:t>
      </w:r>
    </w:p>
    <w:p w:rsidR="00261F5B" w:rsidRDefault="00261F5B" w:rsidP="00261F5B">
      <w:pPr>
        <w:jc w:val="both"/>
        <w:rPr>
          <w:rFonts w:ascii="Times New Roman" w:hAnsi="Times New Roman"/>
        </w:rPr>
      </w:pPr>
    </w:p>
    <w:p w:rsidR="00016348" w:rsidRDefault="00E2555E" w:rsidP="006B2BAF">
      <w:pPr>
        <w:ind w:firstLine="720"/>
        <w:jc w:val="both"/>
        <w:rPr>
          <w:rFonts w:ascii="Times New Roman" w:hAnsi="Times New Roman"/>
        </w:rPr>
      </w:pPr>
      <w:r>
        <w:rPr>
          <w:rFonts w:ascii="Times New Roman" w:hAnsi="Times New Roman"/>
        </w:rPr>
        <w:t xml:space="preserve">The above projects are just a sample of the projects on GPSD’s extensive list of infrastructure funding needs.  </w:t>
      </w:r>
      <w:r w:rsidR="00016348">
        <w:rPr>
          <w:rFonts w:ascii="Times New Roman" w:hAnsi="Times New Roman"/>
        </w:rPr>
        <w:t>GPSD appreciates any consideration you would make to investing in our</w:t>
      </w:r>
      <w:r w:rsidR="00016348" w:rsidRPr="006B2BAF">
        <w:rPr>
          <w:rFonts w:ascii="Times New Roman" w:hAnsi="Times New Roman"/>
        </w:rPr>
        <w:t xml:space="preserve"> clean water needs </w:t>
      </w:r>
      <w:r w:rsidR="00016348">
        <w:rPr>
          <w:rFonts w:ascii="Times New Roman" w:hAnsi="Times New Roman"/>
        </w:rPr>
        <w:t>in</w:t>
      </w:r>
      <w:r w:rsidR="00016348" w:rsidRPr="006B2BAF">
        <w:rPr>
          <w:rFonts w:ascii="Times New Roman" w:hAnsi="Times New Roman"/>
        </w:rPr>
        <w:t xml:space="preserve"> future infrastructure </w:t>
      </w:r>
      <w:r w:rsidR="00016348">
        <w:rPr>
          <w:rFonts w:ascii="Times New Roman" w:hAnsi="Times New Roman"/>
        </w:rPr>
        <w:t>legislation.</w:t>
      </w:r>
      <w:r w:rsidR="00016348">
        <w:rPr>
          <w:rFonts w:ascii="Times New Roman" w:hAnsi="Times New Roman"/>
        </w:rPr>
        <w:t xml:space="preserve">  </w:t>
      </w:r>
    </w:p>
    <w:p w:rsidR="00016348" w:rsidRDefault="00016348" w:rsidP="006B2BAF">
      <w:pPr>
        <w:ind w:firstLine="720"/>
        <w:jc w:val="both"/>
        <w:rPr>
          <w:rFonts w:ascii="Times New Roman" w:hAnsi="Times New Roman"/>
        </w:rPr>
      </w:pPr>
    </w:p>
    <w:p w:rsidR="00D668A7" w:rsidRDefault="00E2555E" w:rsidP="006B2BAF">
      <w:pPr>
        <w:ind w:firstLine="720"/>
        <w:jc w:val="both"/>
        <w:rPr>
          <w:rFonts w:ascii="Times New Roman" w:hAnsi="Times New Roman"/>
        </w:rPr>
      </w:pPr>
      <w:r>
        <w:rPr>
          <w:rFonts w:ascii="Times New Roman" w:hAnsi="Times New Roman"/>
        </w:rPr>
        <w:t xml:space="preserve">As always, please do not hesitate to reach out to me with any questions you might have.  </w:t>
      </w:r>
      <w:r w:rsidR="002F1AB7">
        <w:rPr>
          <w:rFonts w:ascii="Times New Roman" w:hAnsi="Times New Roman"/>
        </w:rPr>
        <w:t xml:space="preserve">Likewise, I am happy to meet with you </w:t>
      </w:r>
      <w:r w:rsidR="00EF05B5">
        <w:rPr>
          <w:rFonts w:ascii="Times New Roman" w:hAnsi="Times New Roman"/>
        </w:rPr>
        <w:t xml:space="preserve">virtually or in person </w:t>
      </w:r>
      <w:r w:rsidR="002F1AB7">
        <w:rPr>
          <w:rFonts w:ascii="Times New Roman" w:hAnsi="Times New Roman"/>
        </w:rPr>
        <w:t xml:space="preserve">to discuss these projects </w:t>
      </w:r>
      <w:r w:rsidR="00016348">
        <w:rPr>
          <w:rFonts w:ascii="Times New Roman" w:hAnsi="Times New Roman"/>
        </w:rPr>
        <w:t>and</w:t>
      </w:r>
      <w:r w:rsidR="002F1AB7">
        <w:rPr>
          <w:rFonts w:ascii="Times New Roman" w:hAnsi="Times New Roman"/>
        </w:rPr>
        <w:t xml:space="preserve"> GPSD’s progress in environmental protection.  </w:t>
      </w:r>
    </w:p>
    <w:p w:rsidR="00D668A7" w:rsidRDefault="00D668A7" w:rsidP="006B2BAF">
      <w:pPr>
        <w:ind w:firstLine="720"/>
        <w:jc w:val="both"/>
        <w:rPr>
          <w:rFonts w:ascii="Times New Roman" w:hAnsi="Times New Roman"/>
        </w:rPr>
      </w:pPr>
    </w:p>
    <w:p w:rsidR="00261F5B" w:rsidRDefault="00E2555E" w:rsidP="006B2BAF">
      <w:pPr>
        <w:ind w:firstLine="720"/>
        <w:jc w:val="both"/>
        <w:rPr>
          <w:rFonts w:ascii="Times New Roman" w:hAnsi="Times New Roman"/>
        </w:rPr>
      </w:pPr>
      <w:r>
        <w:rPr>
          <w:rFonts w:ascii="Times New Roman" w:hAnsi="Times New Roman"/>
        </w:rPr>
        <w:t>Thank you for your time and consideration.</w:t>
      </w:r>
    </w:p>
    <w:p w:rsidR="00C830CA" w:rsidRPr="006B2BAF" w:rsidRDefault="00B712AA" w:rsidP="00C830CA">
      <w:pPr>
        <w:jc w:val="both"/>
        <w:rPr>
          <w:rFonts w:ascii="Times New Roman" w:hAnsi="Times New Roman"/>
        </w:rPr>
      </w:pPr>
      <w:r w:rsidRPr="006B2BAF">
        <w:rPr>
          <w:rFonts w:ascii="Times New Roman" w:hAnsi="Times New Roman"/>
        </w:rPr>
        <w:tab/>
      </w:r>
    </w:p>
    <w:p w:rsidR="005B0781" w:rsidRPr="006B2BAF" w:rsidRDefault="002D0D0E" w:rsidP="002F593D">
      <w:pPr>
        <w:pStyle w:val="NormalWeb"/>
        <w:shd w:val="clear" w:color="auto" w:fill="FFFFFF"/>
        <w:spacing w:before="0" w:beforeAutospacing="0" w:after="330" w:afterAutospacing="0"/>
        <w:jc w:val="both"/>
      </w:pPr>
      <w:r w:rsidRPr="006B2BAF">
        <w:t xml:space="preserve">  </w:t>
      </w:r>
      <w:r w:rsidR="005B0781" w:rsidRPr="006B2BAF">
        <w:tab/>
      </w:r>
      <w:r w:rsidR="005B0781" w:rsidRPr="006B2BAF">
        <w:tab/>
      </w:r>
      <w:r w:rsidR="005B0781" w:rsidRPr="006B2BAF">
        <w:tab/>
      </w:r>
      <w:r w:rsidR="005B0781" w:rsidRPr="006B2BAF">
        <w:tab/>
      </w:r>
      <w:r w:rsidR="005B0781" w:rsidRPr="006B2BAF">
        <w:tab/>
      </w:r>
      <w:r w:rsidR="005B0781" w:rsidRPr="006B2BAF">
        <w:tab/>
        <w:t>Sincerely,</w:t>
      </w:r>
    </w:p>
    <w:p w:rsidR="005B0781" w:rsidRPr="005B0781" w:rsidRDefault="005B0781" w:rsidP="005B0781">
      <w:pPr>
        <w:jc w:val="both"/>
        <w:rPr>
          <w:rFonts w:ascii="Times New Roman" w:hAnsi="Times New Roman"/>
        </w:rPr>
      </w:pPr>
      <w:r w:rsidRPr="006B2BAF">
        <w:rPr>
          <w:rFonts w:ascii="Times New Roman" w:hAnsi="Times New Roman"/>
        </w:rPr>
        <w:tab/>
      </w:r>
      <w:r w:rsidRPr="006B2BAF">
        <w:rPr>
          <w:rFonts w:ascii="Times New Roman" w:hAnsi="Times New Roman"/>
        </w:rPr>
        <w:tab/>
      </w:r>
      <w:r w:rsidRPr="006B2BAF">
        <w:rPr>
          <w:rFonts w:ascii="Times New Roman" w:hAnsi="Times New Roman"/>
        </w:rPr>
        <w:tab/>
      </w:r>
      <w:r w:rsidRPr="006B2BAF">
        <w:rPr>
          <w:rFonts w:ascii="Times New Roman" w:hAnsi="Times New Roman"/>
        </w:rPr>
        <w:tab/>
      </w:r>
      <w:r w:rsidRPr="006B2BAF">
        <w:rPr>
          <w:rFonts w:ascii="Times New Roman" w:hAnsi="Times New Roman"/>
        </w:rPr>
        <w:tab/>
      </w:r>
      <w:r w:rsidRPr="006B2BAF">
        <w:rPr>
          <w:rFonts w:ascii="Times New Roman" w:hAnsi="Times New Roman"/>
        </w:rPr>
        <w:tab/>
        <w:t>GREA</w:t>
      </w:r>
      <w:r w:rsidRPr="005B0781">
        <w:rPr>
          <w:rFonts w:ascii="Times New Roman" w:hAnsi="Times New Roman"/>
        </w:rPr>
        <w:t>TER PEORIA SANITARY DISTRICT</w:t>
      </w:r>
    </w:p>
    <w:p w:rsidR="005B0781" w:rsidRDefault="005B0781" w:rsidP="005B0781">
      <w:pPr>
        <w:jc w:val="both"/>
        <w:rPr>
          <w:rFonts w:ascii="Times New Roman" w:hAnsi="Times New Roman"/>
          <w:noProof/>
          <w:lang w:bidi="ar-SA"/>
        </w:rPr>
      </w:pPr>
      <w:r w:rsidRPr="005B0781">
        <w:rPr>
          <w:rFonts w:ascii="Times New Roman" w:hAnsi="Times New Roman"/>
        </w:rPr>
        <w:tab/>
      </w:r>
      <w:r w:rsidRPr="005B0781">
        <w:rPr>
          <w:rFonts w:ascii="Times New Roman" w:hAnsi="Times New Roman"/>
        </w:rPr>
        <w:tab/>
      </w:r>
      <w:r w:rsidRPr="005B0781">
        <w:rPr>
          <w:rFonts w:ascii="Times New Roman" w:hAnsi="Times New Roman"/>
        </w:rPr>
        <w:tab/>
      </w:r>
      <w:r w:rsidRPr="005B0781">
        <w:rPr>
          <w:rFonts w:ascii="Times New Roman" w:hAnsi="Times New Roman"/>
        </w:rPr>
        <w:tab/>
      </w:r>
      <w:r w:rsidRPr="005B0781">
        <w:rPr>
          <w:rFonts w:ascii="Times New Roman" w:hAnsi="Times New Roman"/>
        </w:rPr>
        <w:tab/>
      </w:r>
      <w:r w:rsidRPr="005B0781">
        <w:rPr>
          <w:rFonts w:ascii="Times New Roman" w:hAnsi="Times New Roman"/>
        </w:rPr>
        <w:tab/>
      </w:r>
    </w:p>
    <w:p w:rsidR="002F593D" w:rsidRDefault="002F593D" w:rsidP="005B0781">
      <w:pPr>
        <w:jc w:val="both"/>
        <w:rPr>
          <w:rFonts w:ascii="Times New Roman" w:hAnsi="Times New Roman"/>
          <w:noProof/>
          <w:lang w:bidi="ar-SA"/>
        </w:rPr>
      </w:pPr>
    </w:p>
    <w:p w:rsidR="002F593D" w:rsidRPr="005B0781" w:rsidRDefault="002F593D" w:rsidP="005B0781">
      <w:pPr>
        <w:jc w:val="both"/>
        <w:rPr>
          <w:rFonts w:ascii="Times New Roman" w:hAnsi="Times New Roman"/>
        </w:rPr>
      </w:pPr>
    </w:p>
    <w:p w:rsidR="005B0781" w:rsidRPr="005B0781" w:rsidRDefault="005B0781" w:rsidP="005B0781">
      <w:pPr>
        <w:ind w:left="3600" w:firstLine="720"/>
        <w:jc w:val="both"/>
        <w:rPr>
          <w:rFonts w:ascii="Times New Roman" w:hAnsi="Times New Roman"/>
        </w:rPr>
      </w:pPr>
      <w:r w:rsidRPr="005B0781">
        <w:rPr>
          <w:rFonts w:ascii="Times New Roman" w:hAnsi="Times New Roman"/>
        </w:rPr>
        <w:t>Brian F. Johnson</w:t>
      </w:r>
      <w:r w:rsidR="00B834B6">
        <w:rPr>
          <w:rFonts w:ascii="Times New Roman" w:hAnsi="Times New Roman"/>
        </w:rPr>
        <w:t>, JD/MBA</w:t>
      </w:r>
    </w:p>
    <w:p w:rsidR="00716F9A" w:rsidRDefault="005B0781" w:rsidP="002D0D0E">
      <w:pPr>
        <w:ind w:left="3600" w:firstLine="720"/>
        <w:jc w:val="both"/>
        <w:rPr>
          <w:rFonts w:ascii="Times New Roman" w:hAnsi="Times New Roman"/>
        </w:rPr>
      </w:pPr>
      <w:r w:rsidRPr="005B0781">
        <w:rPr>
          <w:rFonts w:ascii="Times New Roman" w:hAnsi="Times New Roman"/>
        </w:rPr>
        <w:t>Executive Director</w:t>
      </w:r>
    </w:p>
    <w:sectPr w:rsidR="00716F9A" w:rsidSect="00716F9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159" w:rsidRDefault="00046159" w:rsidP="007E46DF">
      <w:r>
        <w:separator/>
      </w:r>
    </w:p>
  </w:endnote>
  <w:endnote w:type="continuationSeparator" w:id="0">
    <w:p w:rsidR="00046159" w:rsidRDefault="00046159" w:rsidP="007E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DF" w:rsidRDefault="007E46DF" w:rsidP="007E46DF">
    <w:pPr>
      <w:pStyle w:val="Footer"/>
      <w:jc w:val="center"/>
      <w:rPr>
        <w:color w:val="00B050"/>
        <w:sz w:val="18"/>
        <w:szCs w:val="18"/>
      </w:rPr>
    </w:pPr>
    <w:r w:rsidRPr="00C31D0D">
      <w:rPr>
        <w:color w:val="00B050"/>
        <w:sz w:val="18"/>
        <w:szCs w:val="18"/>
      </w:rPr>
      <w:t>2322 South Darst Street</w:t>
    </w:r>
    <w:r w:rsidR="00C31D0D">
      <w:rPr>
        <w:color w:val="00B050"/>
        <w:sz w:val="18"/>
        <w:szCs w:val="18"/>
      </w:rPr>
      <w:t xml:space="preserve"> </w:t>
    </w:r>
    <w:r w:rsidR="00C31D0D" w:rsidRPr="00C31D0D">
      <w:rPr>
        <w:color w:val="1F497D" w:themeColor="text2"/>
        <w:sz w:val="18"/>
        <w:szCs w:val="18"/>
      </w:rPr>
      <w:t>•</w:t>
    </w:r>
    <w:r w:rsidR="001E1B9D">
      <w:rPr>
        <w:color w:val="00B050"/>
        <w:sz w:val="18"/>
        <w:szCs w:val="18"/>
      </w:rPr>
      <w:t xml:space="preserve"> Peoria, Illinois 61607</w:t>
    </w:r>
    <w:r w:rsidRPr="00C31D0D">
      <w:rPr>
        <w:color w:val="00B050"/>
        <w:sz w:val="18"/>
        <w:szCs w:val="18"/>
      </w:rPr>
      <w:t xml:space="preserve"> </w:t>
    </w:r>
    <w:r w:rsidRPr="00C31D0D">
      <w:rPr>
        <w:color w:val="1F497D" w:themeColor="text2"/>
        <w:sz w:val="18"/>
        <w:szCs w:val="18"/>
      </w:rPr>
      <w:t>•</w:t>
    </w:r>
    <w:r w:rsidRPr="00C31D0D">
      <w:rPr>
        <w:color w:val="00B050"/>
        <w:sz w:val="18"/>
        <w:szCs w:val="18"/>
      </w:rPr>
      <w:t xml:space="preserve"> Phone (309) 637-3511 </w:t>
    </w:r>
    <w:r w:rsidR="00C31D0D" w:rsidRPr="00C31D0D">
      <w:rPr>
        <w:color w:val="1F497D" w:themeColor="text2"/>
        <w:sz w:val="18"/>
        <w:szCs w:val="18"/>
      </w:rPr>
      <w:t xml:space="preserve">• </w:t>
    </w:r>
    <w:r w:rsidR="001E1B9D" w:rsidRPr="001E1B9D">
      <w:rPr>
        <w:color w:val="00B050"/>
        <w:sz w:val="18"/>
        <w:szCs w:val="18"/>
      </w:rPr>
      <w:t>www.gpsd.org</w:t>
    </w:r>
  </w:p>
  <w:p w:rsidR="007E46DF" w:rsidRPr="001E1B9D" w:rsidRDefault="001E1B9D" w:rsidP="001E1B9D">
    <w:pPr>
      <w:pStyle w:val="Footer"/>
      <w:jc w:val="center"/>
      <w:rPr>
        <w:b/>
        <w:smallCaps/>
        <w:color w:val="00B050"/>
        <w:sz w:val="18"/>
        <w:szCs w:val="18"/>
      </w:rPr>
    </w:pPr>
    <w:r w:rsidRPr="001E1B9D">
      <w:rPr>
        <w:b/>
        <w:smallCaps/>
        <w:color w:val="00B050"/>
        <w:sz w:val="18"/>
        <w:szCs w:val="18"/>
      </w:rPr>
      <w:t>Facilitating the environmental and economic prosperity of Greater Peoria through the wastewater utility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159" w:rsidRDefault="00046159" w:rsidP="007E46DF">
      <w:r>
        <w:separator/>
      </w:r>
    </w:p>
  </w:footnote>
  <w:footnote w:type="continuationSeparator" w:id="0">
    <w:p w:rsidR="00046159" w:rsidRDefault="00046159" w:rsidP="007E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7B5"/>
    <w:multiLevelType w:val="hybridMultilevel"/>
    <w:tmpl w:val="738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714A2"/>
    <w:multiLevelType w:val="hybridMultilevel"/>
    <w:tmpl w:val="5E7C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2392D"/>
    <w:multiLevelType w:val="hybridMultilevel"/>
    <w:tmpl w:val="446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DF"/>
    <w:rsid w:val="00016348"/>
    <w:rsid w:val="0004558E"/>
    <w:rsid w:val="00046159"/>
    <w:rsid w:val="00083F33"/>
    <w:rsid w:val="00096CF7"/>
    <w:rsid w:val="000B0B6B"/>
    <w:rsid w:val="000E37E2"/>
    <w:rsid w:val="000F2E34"/>
    <w:rsid w:val="001B298E"/>
    <w:rsid w:val="001E1B9D"/>
    <w:rsid w:val="00201682"/>
    <w:rsid w:val="00215575"/>
    <w:rsid w:val="00261F5B"/>
    <w:rsid w:val="00296471"/>
    <w:rsid w:val="002C5957"/>
    <w:rsid w:val="002C6EAE"/>
    <w:rsid w:val="002D0D0E"/>
    <w:rsid w:val="002F1AB7"/>
    <w:rsid w:val="002F593D"/>
    <w:rsid w:val="00341CFA"/>
    <w:rsid w:val="003459F5"/>
    <w:rsid w:val="003833EE"/>
    <w:rsid w:val="003E16E9"/>
    <w:rsid w:val="003F35E4"/>
    <w:rsid w:val="00471766"/>
    <w:rsid w:val="005B0781"/>
    <w:rsid w:val="006308BC"/>
    <w:rsid w:val="006451E2"/>
    <w:rsid w:val="00672E68"/>
    <w:rsid w:val="006966FA"/>
    <w:rsid w:val="006B2BAF"/>
    <w:rsid w:val="006B4D5E"/>
    <w:rsid w:val="006C1995"/>
    <w:rsid w:val="00716F9A"/>
    <w:rsid w:val="00743213"/>
    <w:rsid w:val="00795C1D"/>
    <w:rsid w:val="007A06FF"/>
    <w:rsid w:val="007E46DF"/>
    <w:rsid w:val="008166AE"/>
    <w:rsid w:val="00835D5C"/>
    <w:rsid w:val="008D76D6"/>
    <w:rsid w:val="008F2564"/>
    <w:rsid w:val="009057EE"/>
    <w:rsid w:val="009156D0"/>
    <w:rsid w:val="00937AFF"/>
    <w:rsid w:val="009F5E84"/>
    <w:rsid w:val="00A5757D"/>
    <w:rsid w:val="00B10335"/>
    <w:rsid w:val="00B712AA"/>
    <w:rsid w:val="00B834B6"/>
    <w:rsid w:val="00C00109"/>
    <w:rsid w:val="00C228BF"/>
    <w:rsid w:val="00C31D0D"/>
    <w:rsid w:val="00C830CA"/>
    <w:rsid w:val="00D32163"/>
    <w:rsid w:val="00D56464"/>
    <w:rsid w:val="00D668A7"/>
    <w:rsid w:val="00DE3DBD"/>
    <w:rsid w:val="00E17297"/>
    <w:rsid w:val="00E2555E"/>
    <w:rsid w:val="00E32D43"/>
    <w:rsid w:val="00E6324F"/>
    <w:rsid w:val="00E80763"/>
    <w:rsid w:val="00EB0293"/>
    <w:rsid w:val="00EB783D"/>
    <w:rsid w:val="00EE3BC5"/>
    <w:rsid w:val="00EF05B5"/>
    <w:rsid w:val="00F203F3"/>
    <w:rsid w:val="00F9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440B"/>
  <w15:docId w15:val="{3D13FA14-ED9A-4C72-8170-A5D0732A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6D0"/>
    <w:pPr>
      <w:spacing w:after="0" w:line="240" w:lineRule="auto"/>
    </w:pPr>
    <w:rPr>
      <w:sz w:val="24"/>
      <w:szCs w:val="24"/>
    </w:rPr>
  </w:style>
  <w:style w:type="paragraph" w:styleId="Heading1">
    <w:name w:val="heading 1"/>
    <w:basedOn w:val="Normal"/>
    <w:next w:val="Normal"/>
    <w:link w:val="Heading1Char"/>
    <w:uiPriority w:val="9"/>
    <w:qFormat/>
    <w:rsid w:val="009156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156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156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156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156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156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156D0"/>
    <w:pPr>
      <w:spacing w:before="240" w:after="60"/>
      <w:outlineLvl w:val="6"/>
    </w:pPr>
  </w:style>
  <w:style w:type="paragraph" w:styleId="Heading8">
    <w:name w:val="heading 8"/>
    <w:basedOn w:val="Normal"/>
    <w:next w:val="Normal"/>
    <w:link w:val="Heading8Char"/>
    <w:uiPriority w:val="9"/>
    <w:semiHidden/>
    <w:unhideWhenUsed/>
    <w:qFormat/>
    <w:rsid w:val="009156D0"/>
    <w:pPr>
      <w:spacing w:before="240" w:after="60"/>
      <w:outlineLvl w:val="7"/>
    </w:pPr>
    <w:rPr>
      <w:i/>
      <w:iCs/>
    </w:rPr>
  </w:style>
  <w:style w:type="paragraph" w:styleId="Heading9">
    <w:name w:val="heading 9"/>
    <w:basedOn w:val="Normal"/>
    <w:next w:val="Normal"/>
    <w:link w:val="Heading9Char"/>
    <w:uiPriority w:val="9"/>
    <w:semiHidden/>
    <w:unhideWhenUsed/>
    <w:qFormat/>
    <w:rsid w:val="009156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156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156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156D0"/>
    <w:rPr>
      <w:b/>
      <w:bCs/>
      <w:sz w:val="28"/>
      <w:szCs w:val="28"/>
    </w:rPr>
  </w:style>
  <w:style w:type="character" w:customStyle="1" w:styleId="Heading5Char">
    <w:name w:val="Heading 5 Char"/>
    <w:basedOn w:val="DefaultParagraphFont"/>
    <w:link w:val="Heading5"/>
    <w:uiPriority w:val="9"/>
    <w:semiHidden/>
    <w:rsid w:val="009156D0"/>
    <w:rPr>
      <w:b/>
      <w:bCs/>
      <w:i/>
      <w:iCs/>
      <w:sz w:val="26"/>
      <w:szCs w:val="26"/>
    </w:rPr>
  </w:style>
  <w:style w:type="character" w:customStyle="1" w:styleId="Heading6Char">
    <w:name w:val="Heading 6 Char"/>
    <w:basedOn w:val="DefaultParagraphFont"/>
    <w:link w:val="Heading6"/>
    <w:uiPriority w:val="9"/>
    <w:semiHidden/>
    <w:rsid w:val="009156D0"/>
    <w:rPr>
      <w:b/>
      <w:bCs/>
    </w:rPr>
  </w:style>
  <w:style w:type="character" w:customStyle="1" w:styleId="Heading7Char">
    <w:name w:val="Heading 7 Char"/>
    <w:basedOn w:val="DefaultParagraphFont"/>
    <w:link w:val="Heading7"/>
    <w:uiPriority w:val="9"/>
    <w:semiHidden/>
    <w:rsid w:val="009156D0"/>
    <w:rPr>
      <w:sz w:val="24"/>
      <w:szCs w:val="24"/>
    </w:rPr>
  </w:style>
  <w:style w:type="character" w:customStyle="1" w:styleId="Heading8Char">
    <w:name w:val="Heading 8 Char"/>
    <w:basedOn w:val="DefaultParagraphFont"/>
    <w:link w:val="Heading8"/>
    <w:uiPriority w:val="9"/>
    <w:semiHidden/>
    <w:rsid w:val="009156D0"/>
    <w:rPr>
      <w:i/>
      <w:iCs/>
      <w:sz w:val="24"/>
      <w:szCs w:val="24"/>
    </w:rPr>
  </w:style>
  <w:style w:type="character" w:customStyle="1" w:styleId="Heading9Char">
    <w:name w:val="Heading 9 Char"/>
    <w:basedOn w:val="DefaultParagraphFont"/>
    <w:link w:val="Heading9"/>
    <w:uiPriority w:val="9"/>
    <w:semiHidden/>
    <w:rsid w:val="009156D0"/>
    <w:rPr>
      <w:rFonts w:asciiTheme="majorHAnsi" w:eastAsiaTheme="majorEastAsia" w:hAnsiTheme="majorHAnsi"/>
    </w:rPr>
  </w:style>
  <w:style w:type="paragraph" w:styleId="Title">
    <w:name w:val="Title"/>
    <w:basedOn w:val="Normal"/>
    <w:next w:val="Normal"/>
    <w:link w:val="TitleChar"/>
    <w:uiPriority w:val="10"/>
    <w:qFormat/>
    <w:rsid w:val="009156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56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56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156D0"/>
    <w:rPr>
      <w:rFonts w:asciiTheme="majorHAnsi" w:eastAsiaTheme="majorEastAsia" w:hAnsiTheme="majorHAnsi"/>
      <w:sz w:val="24"/>
      <w:szCs w:val="24"/>
    </w:rPr>
  </w:style>
  <w:style w:type="character" w:styleId="Strong">
    <w:name w:val="Strong"/>
    <w:basedOn w:val="DefaultParagraphFont"/>
    <w:uiPriority w:val="22"/>
    <w:qFormat/>
    <w:rsid w:val="009156D0"/>
    <w:rPr>
      <w:b/>
      <w:bCs/>
    </w:rPr>
  </w:style>
  <w:style w:type="character" w:styleId="Emphasis">
    <w:name w:val="Emphasis"/>
    <w:basedOn w:val="DefaultParagraphFont"/>
    <w:uiPriority w:val="20"/>
    <w:qFormat/>
    <w:rsid w:val="009156D0"/>
    <w:rPr>
      <w:rFonts w:asciiTheme="minorHAnsi" w:hAnsiTheme="minorHAnsi"/>
      <w:b/>
      <w:i/>
      <w:iCs/>
    </w:rPr>
  </w:style>
  <w:style w:type="paragraph" w:styleId="NoSpacing">
    <w:name w:val="No Spacing"/>
    <w:basedOn w:val="Normal"/>
    <w:uiPriority w:val="1"/>
    <w:qFormat/>
    <w:rsid w:val="009156D0"/>
    <w:rPr>
      <w:szCs w:val="32"/>
    </w:rPr>
  </w:style>
  <w:style w:type="paragraph" w:styleId="ListParagraph">
    <w:name w:val="List Paragraph"/>
    <w:basedOn w:val="Normal"/>
    <w:uiPriority w:val="34"/>
    <w:qFormat/>
    <w:rsid w:val="009156D0"/>
    <w:pPr>
      <w:ind w:left="720"/>
      <w:contextualSpacing/>
    </w:pPr>
  </w:style>
  <w:style w:type="paragraph" w:styleId="Quote">
    <w:name w:val="Quote"/>
    <w:basedOn w:val="Normal"/>
    <w:next w:val="Normal"/>
    <w:link w:val="QuoteChar"/>
    <w:uiPriority w:val="29"/>
    <w:qFormat/>
    <w:rsid w:val="009156D0"/>
    <w:rPr>
      <w:i/>
    </w:rPr>
  </w:style>
  <w:style w:type="character" w:customStyle="1" w:styleId="QuoteChar">
    <w:name w:val="Quote Char"/>
    <w:basedOn w:val="DefaultParagraphFont"/>
    <w:link w:val="Quote"/>
    <w:uiPriority w:val="29"/>
    <w:rsid w:val="009156D0"/>
    <w:rPr>
      <w:i/>
      <w:sz w:val="24"/>
      <w:szCs w:val="24"/>
    </w:rPr>
  </w:style>
  <w:style w:type="paragraph" w:styleId="IntenseQuote">
    <w:name w:val="Intense Quote"/>
    <w:basedOn w:val="Normal"/>
    <w:next w:val="Normal"/>
    <w:link w:val="IntenseQuoteChar"/>
    <w:uiPriority w:val="30"/>
    <w:qFormat/>
    <w:rsid w:val="009156D0"/>
    <w:pPr>
      <w:ind w:left="720" w:right="720"/>
    </w:pPr>
    <w:rPr>
      <w:b/>
      <w:i/>
      <w:szCs w:val="22"/>
    </w:rPr>
  </w:style>
  <w:style w:type="character" w:customStyle="1" w:styleId="IntenseQuoteChar">
    <w:name w:val="Intense Quote Char"/>
    <w:basedOn w:val="DefaultParagraphFont"/>
    <w:link w:val="IntenseQuote"/>
    <w:uiPriority w:val="30"/>
    <w:rsid w:val="009156D0"/>
    <w:rPr>
      <w:b/>
      <w:i/>
      <w:sz w:val="24"/>
    </w:rPr>
  </w:style>
  <w:style w:type="character" w:styleId="SubtleEmphasis">
    <w:name w:val="Subtle Emphasis"/>
    <w:uiPriority w:val="19"/>
    <w:qFormat/>
    <w:rsid w:val="009156D0"/>
    <w:rPr>
      <w:i/>
      <w:color w:val="5A5A5A" w:themeColor="text1" w:themeTint="A5"/>
    </w:rPr>
  </w:style>
  <w:style w:type="character" w:styleId="IntenseEmphasis">
    <w:name w:val="Intense Emphasis"/>
    <w:basedOn w:val="DefaultParagraphFont"/>
    <w:uiPriority w:val="21"/>
    <w:qFormat/>
    <w:rsid w:val="009156D0"/>
    <w:rPr>
      <w:b/>
      <w:i/>
      <w:sz w:val="24"/>
      <w:szCs w:val="24"/>
      <w:u w:val="single"/>
    </w:rPr>
  </w:style>
  <w:style w:type="character" w:styleId="SubtleReference">
    <w:name w:val="Subtle Reference"/>
    <w:basedOn w:val="DefaultParagraphFont"/>
    <w:uiPriority w:val="31"/>
    <w:qFormat/>
    <w:rsid w:val="009156D0"/>
    <w:rPr>
      <w:sz w:val="24"/>
      <w:szCs w:val="24"/>
      <w:u w:val="single"/>
    </w:rPr>
  </w:style>
  <w:style w:type="character" w:styleId="IntenseReference">
    <w:name w:val="Intense Reference"/>
    <w:basedOn w:val="DefaultParagraphFont"/>
    <w:uiPriority w:val="32"/>
    <w:qFormat/>
    <w:rsid w:val="009156D0"/>
    <w:rPr>
      <w:b/>
      <w:sz w:val="24"/>
      <w:u w:val="single"/>
    </w:rPr>
  </w:style>
  <w:style w:type="character" w:styleId="BookTitle">
    <w:name w:val="Book Title"/>
    <w:basedOn w:val="DefaultParagraphFont"/>
    <w:uiPriority w:val="33"/>
    <w:qFormat/>
    <w:rsid w:val="009156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156D0"/>
    <w:pPr>
      <w:outlineLvl w:val="9"/>
    </w:pPr>
  </w:style>
  <w:style w:type="paragraph" w:styleId="BalloonText">
    <w:name w:val="Balloon Text"/>
    <w:basedOn w:val="Normal"/>
    <w:link w:val="BalloonTextChar"/>
    <w:uiPriority w:val="99"/>
    <w:semiHidden/>
    <w:unhideWhenUsed/>
    <w:rsid w:val="007E46DF"/>
    <w:rPr>
      <w:rFonts w:ascii="Tahoma" w:hAnsi="Tahoma" w:cs="Tahoma"/>
      <w:sz w:val="16"/>
      <w:szCs w:val="16"/>
    </w:rPr>
  </w:style>
  <w:style w:type="character" w:customStyle="1" w:styleId="BalloonTextChar">
    <w:name w:val="Balloon Text Char"/>
    <w:basedOn w:val="DefaultParagraphFont"/>
    <w:link w:val="BalloonText"/>
    <w:uiPriority w:val="99"/>
    <w:semiHidden/>
    <w:rsid w:val="007E46DF"/>
    <w:rPr>
      <w:rFonts w:ascii="Tahoma" w:hAnsi="Tahoma" w:cs="Tahoma"/>
      <w:sz w:val="16"/>
      <w:szCs w:val="16"/>
    </w:rPr>
  </w:style>
  <w:style w:type="paragraph" w:styleId="Header">
    <w:name w:val="header"/>
    <w:basedOn w:val="Normal"/>
    <w:link w:val="HeaderChar"/>
    <w:uiPriority w:val="99"/>
    <w:unhideWhenUsed/>
    <w:rsid w:val="007E46DF"/>
    <w:pPr>
      <w:tabs>
        <w:tab w:val="center" w:pos="4680"/>
        <w:tab w:val="right" w:pos="9360"/>
      </w:tabs>
    </w:pPr>
  </w:style>
  <w:style w:type="character" w:customStyle="1" w:styleId="HeaderChar">
    <w:name w:val="Header Char"/>
    <w:basedOn w:val="DefaultParagraphFont"/>
    <w:link w:val="Header"/>
    <w:uiPriority w:val="99"/>
    <w:rsid w:val="007E46DF"/>
    <w:rPr>
      <w:sz w:val="24"/>
      <w:szCs w:val="24"/>
    </w:rPr>
  </w:style>
  <w:style w:type="paragraph" w:styleId="Footer">
    <w:name w:val="footer"/>
    <w:basedOn w:val="Normal"/>
    <w:link w:val="FooterChar"/>
    <w:uiPriority w:val="99"/>
    <w:unhideWhenUsed/>
    <w:rsid w:val="007E46DF"/>
    <w:pPr>
      <w:tabs>
        <w:tab w:val="center" w:pos="4680"/>
        <w:tab w:val="right" w:pos="9360"/>
      </w:tabs>
    </w:pPr>
  </w:style>
  <w:style w:type="character" w:customStyle="1" w:styleId="FooterChar">
    <w:name w:val="Footer Char"/>
    <w:basedOn w:val="DefaultParagraphFont"/>
    <w:link w:val="Footer"/>
    <w:uiPriority w:val="99"/>
    <w:rsid w:val="007E46DF"/>
    <w:rPr>
      <w:sz w:val="24"/>
      <w:szCs w:val="24"/>
    </w:rPr>
  </w:style>
  <w:style w:type="paragraph" w:styleId="NormalWeb">
    <w:name w:val="Normal (Web)"/>
    <w:basedOn w:val="Normal"/>
    <w:uiPriority w:val="99"/>
    <w:unhideWhenUsed/>
    <w:rsid w:val="00B712AA"/>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unhideWhenUsed/>
    <w:rsid w:val="001E1B9D"/>
    <w:rPr>
      <w:color w:val="0000FF" w:themeColor="hyperlink"/>
      <w:u w:val="single"/>
    </w:rPr>
  </w:style>
  <w:style w:type="table" w:styleId="TableGrid">
    <w:name w:val="Table Grid"/>
    <w:basedOn w:val="TableNormal"/>
    <w:uiPriority w:val="59"/>
    <w:rsid w:val="006B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cality">
    <w:name w:val="locality"/>
    <w:basedOn w:val="DefaultParagraphFont"/>
    <w:rsid w:val="00F92700"/>
  </w:style>
  <w:style w:type="character" w:customStyle="1" w:styleId="state">
    <w:name w:val="state"/>
    <w:basedOn w:val="DefaultParagraphFont"/>
    <w:rsid w:val="00F92700"/>
  </w:style>
  <w:style w:type="character" w:customStyle="1" w:styleId="postal-code">
    <w:name w:val="postal-code"/>
    <w:basedOn w:val="DefaultParagraphFont"/>
    <w:rsid w:val="00F92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5962">
      <w:bodyDiv w:val="1"/>
      <w:marLeft w:val="0"/>
      <w:marRight w:val="0"/>
      <w:marTop w:val="0"/>
      <w:marBottom w:val="0"/>
      <w:divBdr>
        <w:top w:val="none" w:sz="0" w:space="0" w:color="auto"/>
        <w:left w:val="none" w:sz="0" w:space="0" w:color="auto"/>
        <w:bottom w:val="none" w:sz="0" w:space="0" w:color="auto"/>
        <w:right w:val="none" w:sz="0" w:space="0" w:color="auto"/>
      </w:divBdr>
      <w:divsChild>
        <w:div w:id="1498767843">
          <w:marLeft w:val="0"/>
          <w:marRight w:val="0"/>
          <w:marTop w:val="0"/>
          <w:marBottom w:val="0"/>
          <w:divBdr>
            <w:top w:val="none" w:sz="0" w:space="0" w:color="auto"/>
            <w:left w:val="none" w:sz="0" w:space="0" w:color="auto"/>
            <w:bottom w:val="none" w:sz="0" w:space="0" w:color="auto"/>
            <w:right w:val="none" w:sz="0" w:space="0" w:color="auto"/>
          </w:divBdr>
        </w:div>
        <w:div w:id="1527910588">
          <w:marLeft w:val="0"/>
          <w:marRight w:val="0"/>
          <w:marTop w:val="0"/>
          <w:marBottom w:val="0"/>
          <w:divBdr>
            <w:top w:val="none" w:sz="0" w:space="0" w:color="auto"/>
            <w:left w:val="none" w:sz="0" w:space="0" w:color="auto"/>
            <w:bottom w:val="none" w:sz="0" w:space="0" w:color="auto"/>
            <w:right w:val="none" w:sz="0" w:space="0" w:color="auto"/>
          </w:divBdr>
        </w:div>
      </w:divsChild>
    </w:div>
    <w:div w:id="240532918">
      <w:bodyDiv w:val="1"/>
      <w:marLeft w:val="0"/>
      <w:marRight w:val="0"/>
      <w:marTop w:val="0"/>
      <w:marBottom w:val="0"/>
      <w:divBdr>
        <w:top w:val="none" w:sz="0" w:space="0" w:color="auto"/>
        <w:left w:val="none" w:sz="0" w:space="0" w:color="auto"/>
        <w:bottom w:val="none" w:sz="0" w:space="0" w:color="auto"/>
        <w:right w:val="none" w:sz="0" w:space="0" w:color="auto"/>
      </w:divBdr>
    </w:div>
    <w:div w:id="586116338">
      <w:bodyDiv w:val="1"/>
      <w:marLeft w:val="0"/>
      <w:marRight w:val="0"/>
      <w:marTop w:val="0"/>
      <w:marBottom w:val="0"/>
      <w:divBdr>
        <w:top w:val="none" w:sz="0" w:space="0" w:color="auto"/>
        <w:left w:val="none" w:sz="0" w:space="0" w:color="auto"/>
        <w:bottom w:val="none" w:sz="0" w:space="0" w:color="auto"/>
        <w:right w:val="none" w:sz="0" w:space="0" w:color="auto"/>
      </w:divBdr>
      <w:divsChild>
        <w:div w:id="1153835243">
          <w:marLeft w:val="0"/>
          <w:marRight w:val="0"/>
          <w:marTop w:val="0"/>
          <w:marBottom w:val="0"/>
          <w:divBdr>
            <w:top w:val="none" w:sz="0" w:space="0" w:color="auto"/>
            <w:left w:val="none" w:sz="0" w:space="0" w:color="auto"/>
            <w:bottom w:val="none" w:sz="0" w:space="0" w:color="auto"/>
            <w:right w:val="none" w:sz="0" w:space="0" w:color="auto"/>
          </w:divBdr>
          <w:divsChild>
            <w:div w:id="1849785301">
              <w:marLeft w:val="0"/>
              <w:marRight w:val="0"/>
              <w:marTop w:val="0"/>
              <w:marBottom w:val="0"/>
              <w:divBdr>
                <w:top w:val="none" w:sz="0" w:space="0" w:color="auto"/>
                <w:left w:val="none" w:sz="0" w:space="0" w:color="auto"/>
                <w:bottom w:val="none" w:sz="0" w:space="0" w:color="auto"/>
                <w:right w:val="none" w:sz="0" w:space="0" w:color="auto"/>
              </w:divBdr>
            </w:div>
          </w:divsChild>
        </w:div>
        <w:div w:id="1563564515">
          <w:marLeft w:val="0"/>
          <w:marRight w:val="0"/>
          <w:marTop w:val="0"/>
          <w:marBottom w:val="0"/>
          <w:divBdr>
            <w:top w:val="none" w:sz="0" w:space="0" w:color="auto"/>
            <w:left w:val="none" w:sz="0" w:space="0" w:color="auto"/>
            <w:bottom w:val="none" w:sz="0" w:space="0" w:color="auto"/>
            <w:right w:val="none" w:sz="0" w:space="0" w:color="auto"/>
          </w:divBdr>
        </w:div>
      </w:divsChild>
    </w:div>
    <w:div w:id="646399078">
      <w:bodyDiv w:val="1"/>
      <w:marLeft w:val="0"/>
      <w:marRight w:val="0"/>
      <w:marTop w:val="0"/>
      <w:marBottom w:val="0"/>
      <w:divBdr>
        <w:top w:val="none" w:sz="0" w:space="0" w:color="auto"/>
        <w:left w:val="none" w:sz="0" w:space="0" w:color="auto"/>
        <w:bottom w:val="none" w:sz="0" w:space="0" w:color="auto"/>
        <w:right w:val="none" w:sz="0" w:space="0" w:color="auto"/>
      </w:divBdr>
    </w:div>
    <w:div w:id="1573083255">
      <w:bodyDiv w:val="1"/>
      <w:marLeft w:val="0"/>
      <w:marRight w:val="0"/>
      <w:marTop w:val="0"/>
      <w:marBottom w:val="0"/>
      <w:divBdr>
        <w:top w:val="none" w:sz="0" w:space="0" w:color="auto"/>
        <w:left w:val="none" w:sz="0" w:space="0" w:color="auto"/>
        <w:bottom w:val="none" w:sz="0" w:space="0" w:color="auto"/>
        <w:right w:val="none" w:sz="0" w:space="0" w:color="auto"/>
      </w:divBdr>
      <w:divsChild>
        <w:div w:id="52043040">
          <w:marLeft w:val="0"/>
          <w:marRight w:val="0"/>
          <w:marTop w:val="0"/>
          <w:marBottom w:val="0"/>
          <w:divBdr>
            <w:top w:val="none" w:sz="0" w:space="0" w:color="auto"/>
            <w:left w:val="none" w:sz="0" w:space="0" w:color="auto"/>
            <w:bottom w:val="none" w:sz="0" w:space="0" w:color="auto"/>
            <w:right w:val="none" w:sz="0" w:space="0" w:color="auto"/>
          </w:divBdr>
        </w:div>
        <w:div w:id="1520270195">
          <w:marLeft w:val="0"/>
          <w:marRight w:val="0"/>
          <w:marTop w:val="0"/>
          <w:marBottom w:val="0"/>
          <w:divBdr>
            <w:top w:val="none" w:sz="0" w:space="0" w:color="auto"/>
            <w:left w:val="none" w:sz="0" w:space="0" w:color="auto"/>
            <w:bottom w:val="none" w:sz="0" w:space="0" w:color="auto"/>
            <w:right w:val="none" w:sz="0" w:space="0" w:color="auto"/>
          </w:divBdr>
        </w:div>
        <w:div w:id="25771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Mortland</dc:creator>
  <cp:keywords/>
  <dc:description/>
  <cp:lastModifiedBy>Brian Johnson</cp:lastModifiedBy>
  <cp:revision>37</cp:revision>
  <dcterms:created xsi:type="dcterms:W3CDTF">2021-03-15T16:32:00Z</dcterms:created>
  <dcterms:modified xsi:type="dcterms:W3CDTF">2021-03-15T19:03:00Z</dcterms:modified>
</cp:coreProperties>
</file>